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D6625" w14:textId="215D3C67" w:rsidR="00BC6A2A" w:rsidRPr="009C7E71" w:rsidRDefault="004B56D6" w:rsidP="0015473D">
      <w:pPr>
        <w:rPr>
          <w:rFonts w:ascii="Arial" w:hAnsi="Arial" w:cs="Arial"/>
          <w:b/>
          <w:bCs/>
          <w:sz w:val="28"/>
          <w:szCs w:val="28"/>
        </w:rPr>
      </w:pPr>
      <w:bookmarkStart w:id="0" w:name="_Hlk88048638"/>
      <w:r>
        <w:rPr>
          <w:rFonts w:ascii="Arial" w:hAnsi="Arial" w:cs="Arial"/>
          <w:b/>
          <w:bCs/>
          <w:sz w:val="28"/>
          <w:szCs w:val="28"/>
        </w:rPr>
        <w:t>Synergi</w:t>
      </w:r>
      <w:r w:rsidR="00BC6A2A" w:rsidRPr="009C7E71">
        <w:rPr>
          <w:rFonts w:ascii="Arial" w:hAnsi="Arial" w:cs="Arial"/>
          <w:b/>
          <w:bCs/>
          <w:sz w:val="28"/>
          <w:szCs w:val="28"/>
        </w:rPr>
        <w:t xml:space="preserve"> </w:t>
      </w:r>
      <w:r w:rsidR="006F6185">
        <w:rPr>
          <w:rFonts w:ascii="Arial" w:hAnsi="Arial" w:cs="Arial"/>
          <w:b/>
          <w:bCs/>
          <w:sz w:val="28"/>
          <w:szCs w:val="28"/>
        </w:rPr>
        <w:t>Project</w:t>
      </w:r>
      <w:r>
        <w:rPr>
          <w:rFonts w:ascii="Arial" w:hAnsi="Arial" w:cs="Arial"/>
          <w:b/>
          <w:bCs/>
          <w:sz w:val="28"/>
          <w:szCs w:val="28"/>
        </w:rPr>
        <w:t xml:space="preserve"> Manager </w:t>
      </w:r>
      <w:r w:rsidR="00BC6A2A" w:rsidRPr="009C7E71">
        <w:rPr>
          <w:rFonts w:ascii="Arial" w:hAnsi="Arial" w:cs="Arial"/>
          <w:b/>
          <w:bCs/>
          <w:sz w:val="28"/>
          <w:szCs w:val="28"/>
        </w:rPr>
        <w:t>Recruitment Pack</w:t>
      </w:r>
    </w:p>
    <w:bookmarkEnd w:id="0"/>
    <w:p w14:paraId="03248485" w14:textId="77777777" w:rsidR="00BC6A2A" w:rsidRPr="009C7E71" w:rsidRDefault="00BC6A2A" w:rsidP="00BC6A2A">
      <w:pPr>
        <w:rPr>
          <w:rFonts w:ascii="Arial" w:hAnsi="Arial" w:cs="Arial"/>
          <w:b/>
          <w:bCs/>
        </w:rPr>
      </w:pPr>
    </w:p>
    <w:p w14:paraId="5AF04891" w14:textId="77777777" w:rsidR="001C452B" w:rsidRDefault="001C452B" w:rsidP="00BC6A2A">
      <w:pPr>
        <w:textAlignment w:val="baseline"/>
        <w:rPr>
          <w:rFonts w:ascii="Arial" w:eastAsia="Times New Roman" w:hAnsi="Arial" w:cs="Arial"/>
          <w:b/>
          <w:bCs/>
          <w:color w:val="000000"/>
          <w:bdr w:val="none" w:sz="0" w:space="0" w:color="auto" w:frame="1"/>
          <w:lang w:eastAsia="en-GB"/>
        </w:rPr>
      </w:pPr>
    </w:p>
    <w:p w14:paraId="1EBD8B81" w14:textId="73E6E936" w:rsidR="001C452B" w:rsidRDefault="001C452B" w:rsidP="00BC6A2A">
      <w:pPr>
        <w:textAlignment w:val="baseline"/>
        <w:rPr>
          <w:rFonts w:ascii="Arial" w:eastAsia="Times New Roman" w:hAnsi="Arial" w:cs="Arial"/>
          <w:b/>
          <w:bCs/>
          <w:color w:val="000000"/>
          <w:bdr w:val="none" w:sz="0" w:space="0" w:color="auto" w:frame="1"/>
          <w:lang w:eastAsia="en-GB"/>
        </w:rPr>
      </w:pPr>
      <w:r w:rsidRPr="001C452B">
        <w:rPr>
          <w:rFonts w:ascii="Arial" w:eastAsia="Times New Roman" w:hAnsi="Arial" w:cs="Arial"/>
          <w:b/>
          <w:bCs/>
          <w:color w:val="000000"/>
          <w:bdr w:val="none" w:sz="0" w:space="0" w:color="auto" w:frame="1"/>
          <w:lang w:eastAsia="en-GB"/>
        </w:rPr>
        <w:t>About</w:t>
      </w:r>
      <w:r>
        <w:rPr>
          <w:rFonts w:ascii="Arial" w:eastAsia="Times New Roman" w:hAnsi="Arial" w:cs="Arial"/>
          <w:b/>
          <w:bCs/>
          <w:color w:val="000000"/>
          <w:bdr w:val="none" w:sz="0" w:space="0" w:color="auto" w:frame="1"/>
          <w:lang w:eastAsia="en-GB"/>
        </w:rPr>
        <w:t xml:space="preserve"> Synergi</w:t>
      </w:r>
    </w:p>
    <w:p w14:paraId="2AB25023" w14:textId="4DEAB23E" w:rsidR="00C55DE7" w:rsidRDefault="0059745C" w:rsidP="00BC6A2A">
      <w:pPr>
        <w:textAlignment w:val="baseline"/>
        <w:rPr>
          <w:rFonts w:ascii="Arial" w:eastAsia="Times New Roman" w:hAnsi="Arial" w:cs="Arial"/>
          <w:color w:val="000000"/>
          <w:bdr w:val="none" w:sz="0" w:space="0" w:color="auto" w:frame="1"/>
          <w:lang w:eastAsia="en-GB"/>
        </w:rPr>
      </w:pPr>
      <w:r w:rsidRPr="0059745C">
        <w:rPr>
          <w:rFonts w:ascii="Arial" w:eastAsia="Times New Roman" w:hAnsi="Arial" w:cs="Arial"/>
          <w:color w:val="000000"/>
          <w:bdr w:val="none" w:sz="0" w:space="0" w:color="auto" w:frame="1"/>
          <w:lang w:eastAsia="en-GB"/>
        </w:rPr>
        <w:t>Synergi is a programme of work which focuses on the intersection of racial justice and mental health</w:t>
      </w:r>
      <w:r w:rsidR="001B55F2">
        <w:rPr>
          <w:rFonts w:ascii="Arial" w:eastAsia="Times New Roman" w:hAnsi="Arial" w:cs="Arial"/>
          <w:color w:val="000000"/>
          <w:bdr w:val="none" w:sz="0" w:space="0" w:color="auto" w:frame="1"/>
          <w:lang w:eastAsia="en-GB"/>
        </w:rPr>
        <w:t>.</w:t>
      </w:r>
      <w:r w:rsidR="00CB0093">
        <w:rPr>
          <w:rFonts w:ascii="Arial" w:eastAsia="Times New Roman" w:hAnsi="Arial" w:cs="Arial"/>
          <w:color w:val="000000"/>
          <w:bdr w:val="none" w:sz="0" w:space="0" w:color="auto" w:frame="1"/>
          <w:lang w:eastAsia="en-GB"/>
        </w:rPr>
        <w:t xml:space="preserve"> It had a previous iteration as </w:t>
      </w:r>
      <w:r w:rsidR="00D85571">
        <w:rPr>
          <w:rFonts w:ascii="Arial" w:eastAsia="Times New Roman" w:hAnsi="Arial" w:cs="Arial"/>
          <w:color w:val="000000"/>
          <w:bdr w:val="none" w:sz="0" w:space="0" w:color="auto" w:frame="1"/>
          <w:lang w:eastAsia="en-GB"/>
        </w:rPr>
        <w:t xml:space="preserve">a knowledge hub, bringing together </w:t>
      </w:r>
      <w:r w:rsidR="00A27A48">
        <w:rPr>
          <w:rFonts w:ascii="Arial" w:eastAsia="Times New Roman" w:hAnsi="Arial" w:cs="Arial"/>
          <w:color w:val="000000"/>
          <w:bdr w:val="none" w:sz="0" w:space="0" w:color="auto" w:frame="1"/>
          <w:lang w:eastAsia="en-GB"/>
        </w:rPr>
        <w:t>research</w:t>
      </w:r>
      <w:r w:rsidR="00FA7511">
        <w:rPr>
          <w:rFonts w:ascii="Arial" w:eastAsia="Times New Roman" w:hAnsi="Arial" w:cs="Arial"/>
          <w:color w:val="000000"/>
          <w:bdr w:val="none" w:sz="0" w:space="0" w:color="auto" w:frame="1"/>
          <w:lang w:eastAsia="en-GB"/>
        </w:rPr>
        <w:t xml:space="preserve"> </w:t>
      </w:r>
      <w:r w:rsidR="00C55FED">
        <w:rPr>
          <w:rFonts w:ascii="Arial" w:eastAsia="Times New Roman" w:hAnsi="Arial" w:cs="Arial"/>
          <w:color w:val="000000"/>
          <w:bdr w:val="none" w:sz="0" w:space="0" w:color="auto" w:frame="1"/>
          <w:lang w:eastAsia="en-GB"/>
        </w:rPr>
        <w:t>and network</w:t>
      </w:r>
      <w:r w:rsidR="002F56C2">
        <w:rPr>
          <w:rFonts w:ascii="Arial" w:eastAsia="Times New Roman" w:hAnsi="Arial" w:cs="Arial"/>
          <w:color w:val="000000"/>
          <w:bdr w:val="none" w:sz="0" w:space="0" w:color="auto" w:frame="1"/>
          <w:lang w:eastAsia="en-GB"/>
        </w:rPr>
        <w:t xml:space="preserve"> building. </w:t>
      </w:r>
    </w:p>
    <w:p w14:paraId="791C7ADC" w14:textId="77777777" w:rsidR="00C55DE7" w:rsidRDefault="00C55DE7" w:rsidP="00BC6A2A">
      <w:pPr>
        <w:textAlignment w:val="baseline"/>
        <w:rPr>
          <w:rFonts w:ascii="Arial" w:eastAsia="Times New Roman" w:hAnsi="Arial" w:cs="Arial"/>
          <w:color w:val="000000"/>
          <w:bdr w:val="none" w:sz="0" w:space="0" w:color="auto" w:frame="1"/>
          <w:lang w:eastAsia="en-GB"/>
        </w:rPr>
      </w:pPr>
    </w:p>
    <w:p w14:paraId="00075324" w14:textId="412AB98E" w:rsidR="001C452B" w:rsidRDefault="002F56C2" w:rsidP="00BC6A2A">
      <w:pPr>
        <w:textAlignment w:val="baseline"/>
        <w:rPr>
          <w:rFonts w:ascii="Arial" w:eastAsia="Times New Roman" w:hAnsi="Arial" w:cs="Arial"/>
          <w:color w:val="000000"/>
          <w:bdr w:val="none" w:sz="0" w:space="0" w:color="auto" w:frame="1"/>
          <w:lang w:eastAsia="en-GB"/>
        </w:rPr>
      </w:pPr>
      <w:r>
        <w:rPr>
          <w:rFonts w:ascii="Arial" w:eastAsia="Times New Roman" w:hAnsi="Arial" w:cs="Arial"/>
          <w:color w:val="000000"/>
          <w:bdr w:val="none" w:sz="0" w:space="0" w:color="auto" w:frame="1"/>
          <w:lang w:eastAsia="en-GB"/>
        </w:rPr>
        <w:t>In its new iteration it is hosted by NSUN</w:t>
      </w:r>
      <w:r w:rsidR="00C55DE7">
        <w:rPr>
          <w:rFonts w:ascii="Arial" w:eastAsia="Times New Roman" w:hAnsi="Arial" w:cs="Arial"/>
          <w:color w:val="000000"/>
          <w:bdr w:val="none" w:sz="0" w:space="0" w:color="auto" w:frame="1"/>
          <w:lang w:eastAsia="en-GB"/>
        </w:rPr>
        <w:t xml:space="preserve">, with a focus on </w:t>
      </w:r>
      <w:r w:rsidR="00400869">
        <w:rPr>
          <w:rFonts w:ascii="Arial" w:eastAsia="Times New Roman" w:hAnsi="Arial" w:cs="Arial"/>
          <w:color w:val="000000"/>
          <w:bdr w:val="none" w:sz="0" w:space="0" w:color="auto" w:frame="1"/>
          <w:lang w:eastAsia="en-GB"/>
        </w:rPr>
        <w:t>abolition</w:t>
      </w:r>
      <w:r w:rsidR="009026AC">
        <w:rPr>
          <w:rFonts w:ascii="Arial" w:eastAsia="Times New Roman" w:hAnsi="Arial" w:cs="Arial"/>
          <w:color w:val="000000"/>
          <w:bdr w:val="none" w:sz="0" w:space="0" w:color="auto" w:frame="1"/>
          <w:lang w:eastAsia="en-GB"/>
        </w:rPr>
        <w:t xml:space="preserve">ist </w:t>
      </w:r>
      <w:r w:rsidR="00331BCC">
        <w:rPr>
          <w:rFonts w:ascii="Arial" w:eastAsia="Times New Roman" w:hAnsi="Arial" w:cs="Arial"/>
          <w:color w:val="000000"/>
          <w:bdr w:val="none" w:sz="0" w:space="0" w:color="auto" w:frame="1"/>
          <w:lang w:eastAsia="en-GB"/>
        </w:rPr>
        <w:t xml:space="preserve">responses to mental health and </w:t>
      </w:r>
      <w:r w:rsidR="00954B4D">
        <w:rPr>
          <w:rFonts w:ascii="Arial" w:eastAsia="Times New Roman" w:hAnsi="Arial" w:cs="Arial"/>
          <w:color w:val="000000"/>
          <w:bdr w:val="none" w:sz="0" w:space="0" w:color="auto" w:frame="1"/>
          <w:lang w:eastAsia="en-GB"/>
        </w:rPr>
        <w:t xml:space="preserve">supporting </w:t>
      </w:r>
      <w:r w:rsidR="002A4883">
        <w:rPr>
          <w:rFonts w:ascii="Arial" w:eastAsia="Times New Roman" w:hAnsi="Arial" w:cs="Arial"/>
          <w:color w:val="000000"/>
          <w:bdr w:val="none" w:sz="0" w:space="0" w:color="auto" w:frame="1"/>
          <w:lang w:eastAsia="en-GB"/>
        </w:rPr>
        <w:t>grassroots groups to</w:t>
      </w:r>
      <w:r w:rsidR="00954B4D">
        <w:rPr>
          <w:rFonts w:ascii="Arial" w:eastAsia="Times New Roman" w:hAnsi="Arial" w:cs="Arial"/>
          <w:color w:val="000000"/>
          <w:bdr w:val="none" w:sz="0" w:space="0" w:color="auto" w:frame="1"/>
          <w:lang w:eastAsia="en-GB"/>
        </w:rPr>
        <w:t xml:space="preserve"> </w:t>
      </w:r>
      <w:r w:rsidR="00502E79">
        <w:rPr>
          <w:rFonts w:ascii="Arial" w:eastAsia="Times New Roman" w:hAnsi="Arial" w:cs="Arial"/>
          <w:color w:val="000000"/>
          <w:bdr w:val="none" w:sz="0" w:space="0" w:color="auto" w:frame="1"/>
          <w:lang w:eastAsia="en-GB"/>
        </w:rPr>
        <w:t>challenge state violence</w:t>
      </w:r>
      <w:r w:rsidR="00400869">
        <w:rPr>
          <w:rFonts w:ascii="Arial" w:eastAsia="Times New Roman" w:hAnsi="Arial" w:cs="Arial"/>
          <w:color w:val="000000"/>
          <w:bdr w:val="none" w:sz="0" w:space="0" w:color="auto" w:frame="1"/>
          <w:lang w:eastAsia="en-GB"/>
        </w:rPr>
        <w:t xml:space="preserve">. </w:t>
      </w:r>
      <w:r w:rsidR="00AB2E32" w:rsidRPr="00AB2E32">
        <w:rPr>
          <w:rFonts w:ascii="Arial" w:eastAsia="Times New Roman" w:hAnsi="Arial" w:cs="Arial"/>
          <w:color w:val="000000"/>
          <w:bdr w:val="none" w:sz="0" w:space="0" w:color="auto" w:frame="1"/>
          <w:lang w:eastAsia="en-GB"/>
        </w:rPr>
        <w:t>In this, there is a lot of scope to experiment, innovate and to try new approaches, a</w:t>
      </w:r>
      <w:r w:rsidRPr="5A8E0222">
        <w:rPr>
          <w:rFonts w:ascii="Arial" w:eastAsia="Times New Roman" w:hAnsi="Arial" w:cs="Arial"/>
          <w:color w:val="000000" w:themeColor="text1"/>
          <w:lang w:eastAsia="en-GB"/>
        </w:rPr>
        <w:t>s</w:t>
      </w:r>
      <w:r w:rsidR="00AB2E32" w:rsidRPr="00AB2E32">
        <w:rPr>
          <w:rFonts w:ascii="Arial" w:eastAsia="Times New Roman" w:hAnsi="Arial" w:cs="Arial"/>
          <w:color w:val="000000"/>
          <w:bdr w:val="none" w:sz="0" w:space="0" w:color="auto" w:frame="1"/>
          <w:lang w:eastAsia="en-GB"/>
        </w:rPr>
        <w:t xml:space="preserve"> this is a well-resourced programme of activity</w:t>
      </w:r>
      <w:r w:rsidR="006C4D29">
        <w:rPr>
          <w:rFonts w:ascii="Arial" w:eastAsia="Times New Roman" w:hAnsi="Arial" w:cs="Arial"/>
          <w:color w:val="000000"/>
          <w:bdr w:val="none" w:sz="0" w:space="0" w:color="auto" w:frame="1"/>
          <w:lang w:eastAsia="en-GB"/>
        </w:rPr>
        <w:t>.</w:t>
      </w:r>
    </w:p>
    <w:p w14:paraId="0C863A18" w14:textId="77777777" w:rsidR="00A62977" w:rsidRDefault="00A62977" w:rsidP="00BC6A2A">
      <w:pPr>
        <w:textAlignment w:val="baseline"/>
        <w:rPr>
          <w:rFonts w:ascii="Arial" w:eastAsia="Times New Roman" w:hAnsi="Arial" w:cs="Arial"/>
          <w:color w:val="000000"/>
          <w:bdr w:val="none" w:sz="0" w:space="0" w:color="auto" w:frame="1"/>
          <w:lang w:eastAsia="en-GB"/>
        </w:rPr>
      </w:pPr>
    </w:p>
    <w:p w14:paraId="0E8920D5" w14:textId="473F6BC6" w:rsidR="00A62977" w:rsidRDefault="00A62977" w:rsidP="00BC6A2A">
      <w:pPr>
        <w:textAlignment w:val="baseline"/>
        <w:rPr>
          <w:rFonts w:ascii="Arial" w:eastAsia="Times New Roman" w:hAnsi="Arial" w:cs="Arial"/>
          <w:color w:val="000000"/>
          <w:bdr w:val="none" w:sz="0" w:space="0" w:color="auto" w:frame="1"/>
          <w:lang w:eastAsia="en-GB"/>
        </w:rPr>
      </w:pPr>
      <w:r>
        <w:rPr>
          <w:rFonts w:ascii="Arial" w:eastAsia="Times New Roman" w:hAnsi="Arial" w:cs="Arial"/>
          <w:color w:val="000000"/>
          <w:bdr w:val="none" w:sz="0" w:space="0" w:color="auto" w:frame="1"/>
          <w:lang w:eastAsia="en-GB"/>
        </w:rPr>
        <w:t xml:space="preserve">Synergi has four main workstreams: </w:t>
      </w:r>
    </w:p>
    <w:p w14:paraId="60AED08A" w14:textId="4A09BD69" w:rsidR="00A62977" w:rsidRDefault="0040525A" w:rsidP="00A62977">
      <w:pPr>
        <w:pStyle w:val="ListParagraph"/>
        <w:numPr>
          <w:ilvl w:val="0"/>
          <w:numId w:val="10"/>
        </w:numPr>
        <w:textAlignment w:val="baseline"/>
        <w:rPr>
          <w:rFonts w:ascii="Arial" w:eastAsia="Times New Roman" w:hAnsi="Arial" w:cs="Arial"/>
          <w:color w:val="000000"/>
          <w:bdr w:val="none" w:sz="0" w:space="0" w:color="auto" w:frame="1"/>
          <w:lang w:eastAsia="en-GB"/>
        </w:rPr>
      </w:pPr>
      <w:r>
        <w:rPr>
          <w:rFonts w:ascii="Arial" w:eastAsia="Times New Roman" w:hAnsi="Arial" w:cs="Arial"/>
          <w:color w:val="000000"/>
          <w:bdr w:val="none" w:sz="0" w:space="0" w:color="auto" w:frame="1"/>
          <w:lang w:eastAsia="en-GB"/>
        </w:rPr>
        <w:t xml:space="preserve">Community Responses to Mental Health </w:t>
      </w:r>
      <w:r w:rsidR="007A1642">
        <w:rPr>
          <w:rFonts w:ascii="Arial" w:eastAsia="Times New Roman" w:hAnsi="Arial" w:cs="Arial"/>
          <w:color w:val="000000"/>
          <w:bdr w:val="none" w:sz="0" w:space="0" w:color="auto" w:frame="1"/>
          <w:lang w:eastAsia="en-GB"/>
        </w:rPr>
        <w:t>–</w:t>
      </w:r>
      <w:r w:rsidR="00B03AE1">
        <w:rPr>
          <w:rFonts w:ascii="Arial" w:eastAsia="Times New Roman" w:hAnsi="Arial" w:cs="Arial"/>
          <w:color w:val="000000"/>
          <w:bdr w:val="none" w:sz="0" w:space="0" w:color="auto" w:frame="1"/>
          <w:lang w:eastAsia="en-GB"/>
        </w:rPr>
        <w:t xml:space="preserve"> </w:t>
      </w:r>
      <w:r w:rsidR="007A1642">
        <w:rPr>
          <w:rFonts w:ascii="Arial" w:eastAsia="Times New Roman" w:hAnsi="Arial" w:cs="Arial"/>
          <w:color w:val="000000"/>
          <w:bdr w:val="none" w:sz="0" w:space="0" w:color="auto" w:frame="1"/>
          <w:lang w:eastAsia="en-GB"/>
        </w:rPr>
        <w:t xml:space="preserve">working with </w:t>
      </w:r>
      <w:r w:rsidR="001A2B6A">
        <w:rPr>
          <w:rFonts w:ascii="Arial" w:eastAsia="Times New Roman" w:hAnsi="Arial" w:cs="Arial"/>
          <w:color w:val="000000"/>
          <w:bdr w:val="none" w:sz="0" w:space="0" w:color="auto" w:frame="1"/>
          <w:lang w:eastAsia="en-GB"/>
        </w:rPr>
        <w:t>grassroots groups</w:t>
      </w:r>
      <w:r w:rsidR="00F05333">
        <w:rPr>
          <w:rFonts w:ascii="Arial" w:eastAsia="Times New Roman" w:hAnsi="Arial" w:cs="Arial"/>
          <w:color w:val="000000"/>
          <w:bdr w:val="none" w:sz="0" w:space="0" w:color="auto" w:frame="1"/>
          <w:lang w:eastAsia="en-GB"/>
        </w:rPr>
        <w:t xml:space="preserve"> to </w:t>
      </w:r>
      <w:r w:rsidR="001154D3">
        <w:rPr>
          <w:rFonts w:ascii="Arial" w:eastAsia="Times New Roman" w:hAnsi="Arial" w:cs="Arial"/>
          <w:color w:val="000000"/>
          <w:bdr w:val="none" w:sz="0" w:space="0" w:color="auto" w:frame="1"/>
          <w:lang w:eastAsia="en-GB"/>
        </w:rPr>
        <w:t>experiment with community-based mental health care</w:t>
      </w:r>
    </w:p>
    <w:p w14:paraId="567E5248" w14:textId="7BB8C910" w:rsidR="0040525A" w:rsidRDefault="0040525A" w:rsidP="00A62977">
      <w:pPr>
        <w:pStyle w:val="ListParagraph"/>
        <w:numPr>
          <w:ilvl w:val="0"/>
          <w:numId w:val="10"/>
        </w:numPr>
        <w:textAlignment w:val="baseline"/>
        <w:rPr>
          <w:rFonts w:ascii="Arial" w:eastAsia="Times New Roman" w:hAnsi="Arial" w:cs="Arial"/>
          <w:color w:val="000000"/>
          <w:bdr w:val="none" w:sz="0" w:space="0" w:color="auto" w:frame="1"/>
          <w:lang w:eastAsia="en-GB"/>
        </w:rPr>
      </w:pPr>
      <w:r>
        <w:rPr>
          <w:rFonts w:ascii="Arial" w:eastAsia="Times New Roman" w:hAnsi="Arial" w:cs="Arial"/>
          <w:color w:val="000000"/>
          <w:bdr w:val="none" w:sz="0" w:space="0" w:color="auto" w:frame="1"/>
          <w:lang w:eastAsia="en-GB"/>
        </w:rPr>
        <w:t xml:space="preserve">Supporting Movement Spaces </w:t>
      </w:r>
      <w:r w:rsidR="00907032">
        <w:rPr>
          <w:rFonts w:ascii="Arial" w:eastAsia="Times New Roman" w:hAnsi="Arial" w:cs="Arial"/>
          <w:color w:val="000000"/>
          <w:bdr w:val="none" w:sz="0" w:space="0" w:color="auto" w:frame="1"/>
          <w:lang w:eastAsia="en-GB"/>
        </w:rPr>
        <w:t xml:space="preserve">– </w:t>
      </w:r>
      <w:r w:rsidR="001A2B6A">
        <w:rPr>
          <w:rFonts w:ascii="Arial" w:eastAsia="Times New Roman" w:hAnsi="Arial" w:cs="Arial"/>
          <w:color w:val="000000"/>
          <w:bdr w:val="none" w:sz="0" w:space="0" w:color="auto" w:frame="1"/>
          <w:lang w:eastAsia="en-GB"/>
        </w:rPr>
        <w:t>working with grassroots groups</w:t>
      </w:r>
      <w:r w:rsidR="00C35AA0">
        <w:rPr>
          <w:rFonts w:ascii="Arial" w:eastAsia="Times New Roman" w:hAnsi="Arial" w:cs="Arial"/>
          <w:color w:val="000000"/>
          <w:bdr w:val="none" w:sz="0" w:space="0" w:color="auto" w:frame="1"/>
          <w:lang w:eastAsia="en-GB"/>
        </w:rPr>
        <w:t xml:space="preserve"> to map </w:t>
      </w:r>
      <w:r w:rsidR="00F66CCE">
        <w:rPr>
          <w:rFonts w:ascii="Arial" w:eastAsia="Times New Roman" w:hAnsi="Arial" w:cs="Arial"/>
          <w:color w:val="000000"/>
          <w:bdr w:val="none" w:sz="0" w:space="0" w:color="auto" w:frame="1"/>
          <w:lang w:eastAsia="en-GB"/>
        </w:rPr>
        <w:t xml:space="preserve">local </w:t>
      </w:r>
      <w:r w:rsidR="00E50965">
        <w:rPr>
          <w:rFonts w:ascii="Arial" w:eastAsia="Times New Roman" w:hAnsi="Arial" w:cs="Arial"/>
          <w:color w:val="000000"/>
          <w:bdr w:val="none" w:sz="0" w:space="0" w:color="auto" w:frame="1"/>
          <w:lang w:eastAsia="en-GB"/>
        </w:rPr>
        <w:t xml:space="preserve">carceral </w:t>
      </w:r>
      <w:r w:rsidR="00F66CCE">
        <w:rPr>
          <w:rFonts w:ascii="Arial" w:eastAsia="Times New Roman" w:hAnsi="Arial" w:cs="Arial"/>
          <w:color w:val="000000"/>
          <w:bdr w:val="none" w:sz="0" w:space="0" w:color="auto" w:frame="1"/>
          <w:lang w:eastAsia="en-GB"/>
        </w:rPr>
        <w:t xml:space="preserve">systems that contribute to mental ill </w:t>
      </w:r>
      <w:r w:rsidR="00772047">
        <w:rPr>
          <w:rFonts w:ascii="Arial" w:eastAsia="Times New Roman" w:hAnsi="Arial" w:cs="Arial"/>
          <w:color w:val="000000"/>
          <w:bdr w:val="none" w:sz="0" w:space="0" w:color="auto" w:frame="1"/>
          <w:lang w:eastAsia="en-GB"/>
        </w:rPr>
        <w:t xml:space="preserve">health in racialised communities </w:t>
      </w:r>
    </w:p>
    <w:p w14:paraId="47113D8F" w14:textId="43CCF23D" w:rsidR="0040525A" w:rsidRDefault="0040525A" w:rsidP="00A62977">
      <w:pPr>
        <w:pStyle w:val="ListParagraph"/>
        <w:numPr>
          <w:ilvl w:val="0"/>
          <w:numId w:val="10"/>
        </w:numPr>
        <w:textAlignment w:val="baseline"/>
        <w:rPr>
          <w:rFonts w:ascii="Arial" w:eastAsia="Times New Roman" w:hAnsi="Arial" w:cs="Arial"/>
          <w:color w:val="000000"/>
          <w:bdr w:val="none" w:sz="0" w:space="0" w:color="auto" w:frame="1"/>
          <w:lang w:eastAsia="en-GB"/>
        </w:rPr>
      </w:pPr>
      <w:r>
        <w:rPr>
          <w:rFonts w:ascii="Arial" w:eastAsia="Times New Roman" w:hAnsi="Arial" w:cs="Arial"/>
          <w:color w:val="000000"/>
          <w:bdr w:val="none" w:sz="0" w:space="0" w:color="auto" w:frame="1"/>
          <w:lang w:eastAsia="en-GB"/>
        </w:rPr>
        <w:t xml:space="preserve">Grants Programme </w:t>
      </w:r>
      <w:r w:rsidR="00EF5B76">
        <w:rPr>
          <w:rFonts w:ascii="Arial" w:eastAsia="Times New Roman" w:hAnsi="Arial" w:cs="Arial"/>
          <w:color w:val="000000"/>
          <w:bdr w:val="none" w:sz="0" w:space="0" w:color="auto" w:frame="1"/>
          <w:lang w:eastAsia="en-GB"/>
        </w:rPr>
        <w:t>–</w:t>
      </w:r>
      <w:r w:rsidR="00772047">
        <w:rPr>
          <w:rFonts w:ascii="Arial" w:eastAsia="Times New Roman" w:hAnsi="Arial" w:cs="Arial"/>
          <w:color w:val="000000"/>
          <w:bdr w:val="none" w:sz="0" w:space="0" w:color="auto" w:frame="1"/>
          <w:lang w:eastAsia="en-GB"/>
        </w:rPr>
        <w:t xml:space="preserve"> </w:t>
      </w:r>
      <w:r w:rsidR="005F6C59">
        <w:rPr>
          <w:rFonts w:ascii="Arial" w:eastAsia="Times New Roman" w:hAnsi="Arial" w:cs="Arial"/>
          <w:color w:val="000000"/>
          <w:bdr w:val="none" w:sz="0" w:space="0" w:color="auto" w:frame="1"/>
          <w:lang w:eastAsia="en-GB"/>
        </w:rPr>
        <w:t>sma</w:t>
      </w:r>
      <w:r w:rsidR="00EF5B76">
        <w:rPr>
          <w:rFonts w:ascii="Arial" w:eastAsia="Times New Roman" w:hAnsi="Arial" w:cs="Arial"/>
          <w:color w:val="000000"/>
          <w:bdr w:val="none" w:sz="0" w:space="0" w:color="auto" w:frame="1"/>
          <w:lang w:eastAsia="en-GB"/>
        </w:rPr>
        <w:t xml:space="preserve">ll grants programme </w:t>
      </w:r>
      <w:r w:rsidR="00385B78">
        <w:rPr>
          <w:rFonts w:ascii="Arial" w:eastAsia="Times New Roman" w:hAnsi="Arial" w:cs="Arial"/>
          <w:color w:val="000000"/>
          <w:bdr w:val="none" w:sz="0" w:space="0" w:color="auto" w:frame="1"/>
          <w:lang w:eastAsia="en-GB"/>
        </w:rPr>
        <w:t xml:space="preserve">redistributing resources to </w:t>
      </w:r>
      <w:r w:rsidR="00CC103B">
        <w:rPr>
          <w:rFonts w:ascii="Arial" w:eastAsia="Times New Roman" w:hAnsi="Arial" w:cs="Arial"/>
          <w:color w:val="000000"/>
          <w:bdr w:val="none" w:sz="0" w:space="0" w:color="auto" w:frame="1"/>
          <w:lang w:eastAsia="en-GB"/>
        </w:rPr>
        <w:t>grassroots and user-led</w:t>
      </w:r>
      <w:r w:rsidR="00EA1391">
        <w:rPr>
          <w:rFonts w:ascii="Arial" w:eastAsia="Times New Roman" w:hAnsi="Arial" w:cs="Arial"/>
          <w:color w:val="000000"/>
          <w:bdr w:val="none" w:sz="0" w:space="0" w:color="auto" w:frame="1"/>
          <w:lang w:eastAsia="en-GB"/>
        </w:rPr>
        <w:t xml:space="preserve"> groups working on </w:t>
      </w:r>
      <w:r w:rsidR="00A54F29">
        <w:rPr>
          <w:rFonts w:ascii="Arial" w:eastAsia="Times New Roman" w:hAnsi="Arial" w:cs="Arial"/>
          <w:color w:val="000000"/>
          <w:bdr w:val="none" w:sz="0" w:space="0" w:color="auto" w:frame="1"/>
          <w:lang w:eastAsia="en-GB"/>
        </w:rPr>
        <w:t xml:space="preserve">mental health and racial justice </w:t>
      </w:r>
    </w:p>
    <w:p w14:paraId="42A26E0C" w14:textId="13C4A01D" w:rsidR="0040525A" w:rsidRPr="00A62977" w:rsidRDefault="0040525A" w:rsidP="00A62977">
      <w:pPr>
        <w:pStyle w:val="ListParagraph"/>
        <w:numPr>
          <w:ilvl w:val="0"/>
          <w:numId w:val="10"/>
        </w:numPr>
        <w:textAlignment w:val="baseline"/>
        <w:rPr>
          <w:rFonts w:ascii="Arial" w:eastAsia="Times New Roman" w:hAnsi="Arial" w:cs="Arial"/>
          <w:color w:val="000000"/>
          <w:bdr w:val="none" w:sz="0" w:space="0" w:color="auto" w:frame="1"/>
          <w:lang w:eastAsia="en-GB"/>
        </w:rPr>
      </w:pPr>
      <w:r>
        <w:rPr>
          <w:rFonts w:ascii="Arial" w:eastAsia="Times New Roman" w:hAnsi="Arial" w:cs="Arial"/>
          <w:color w:val="000000"/>
          <w:bdr w:val="none" w:sz="0" w:space="0" w:color="auto" w:frame="1"/>
          <w:lang w:eastAsia="en-GB"/>
        </w:rPr>
        <w:t xml:space="preserve">Festival </w:t>
      </w:r>
      <w:r w:rsidR="00A54F29">
        <w:rPr>
          <w:rFonts w:ascii="Arial" w:eastAsia="Times New Roman" w:hAnsi="Arial" w:cs="Arial"/>
          <w:color w:val="000000"/>
          <w:bdr w:val="none" w:sz="0" w:space="0" w:color="auto" w:frame="1"/>
          <w:lang w:eastAsia="en-GB"/>
        </w:rPr>
        <w:t xml:space="preserve">– a creative </w:t>
      </w:r>
      <w:r w:rsidR="00C808C6">
        <w:rPr>
          <w:rFonts w:ascii="Arial" w:eastAsia="Times New Roman" w:hAnsi="Arial" w:cs="Arial"/>
          <w:color w:val="000000"/>
          <w:bdr w:val="none" w:sz="0" w:space="0" w:color="auto" w:frame="1"/>
          <w:lang w:eastAsia="en-GB"/>
        </w:rPr>
        <w:t>culmination of the</w:t>
      </w:r>
      <w:r w:rsidR="006410CA">
        <w:rPr>
          <w:rFonts w:ascii="Arial" w:eastAsia="Times New Roman" w:hAnsi="Arial" w:cs="Arial"/>
          <w:color w:val="000000"/>
          <w:bdr w:val="none" w:sz="0" w:space="0" w:color="auto" w:frame="1"/>
          <w:lang w:eastAsia="en-GB"/>
        </w:rPr>
        <w:t xml:space="preserve"> above three</w:t>
      </w:r>
      <w:r w:rsidR="00A54F29">
        <w:rPr>
          <w:rFonts w:ascii="Arial" w:eastAsia="Times New Roman" w:hAnsi="Arial" w:cs="Arial"/>
          <w:color w:val="000000"/>
          <w:bdr w:val="none" w:sz="0" w:space="0" w:color="auto" w:frame="1"/>
          <w:lang w:eastAsia="en-GB"/>
        </w:rPr>
        <w:t xml:space="preserve"> workstreams </w:t>
      </w:r>
    </w:p>
    <w:p w14:paraId="32249907" w14:textId="77777777" w:rsidR="00C33EC5" w:rsidRDefault="00C33EC5" w:rsidP="00BC6A2A">
      <w:pPr>
        <w:textAlignment w:val="baseline"/>
        <w:rPr>
          <w:rFonts w:ascii="Arial" w:eastAsia="Times New Roman" w:hAnsi="Arial" w:cs="Arial"/>
          <w:color w:val="000000"/>
          <w:bdr w:val="none" w:sz="0" w:space="0" w:color="auto" w:frame="1"/>
          <w:lang w:eastAsia="en-GB"/>
        </w:rPr>
      </w:pPr>
    </w:p>
    <w:p w14:paraId="0752B4E3" w14:textId="4567F962" w:rsidR="004136BC" w:rsidRDefault="004136BC" w:rsidP="00BC6A2A">
      <w:pPr>
        <w:textAlignment w:val="baseline"/>
        <w:rPr>
          <w:rFonts w:ascii="Arial" w:eastAsia="Times New Roman" w:hAnsi="Arial" w:cs="Arial"/>
          <w:bdr w:val="none" w:sz="0" w:space="0" w:color="auto" w:frame="1"/>
          <w:lang w:eastAsia="en-GB"/>
        </w:rPr>
      </w:pPr>
      <w:r>
        <w:rPr>
          <w:rFonts w:ascii="Arial" w:eastAsia="Times New Roman" w:hAnsi="Arial" w:cs="Arial"/>
          <w:bdr w:val="none" w:sz="0" w:space="0" w:color="auto" w:frame="1"/>
          <w:lang w:eastAsia="en-GB"/>
        </w:rPr>
        <w:t>Mental ill health</w:t>
      </w:r>
      <w:r w:rsidR="0CCDBEC8">
        <w:rPr>
          <w:rFonts w:ascii="Arial" w:eastAsia="Times New Roman" w:hAnsi="Arial" w:cs="Arial"/>
          <w:bdr w:val="none" w:sz="0" w:space="0" w:color="auto" w:frame="1"/>
          <w:lang w:eastAsia="en-GB"/>
        </w:rPr>
        <w:t>, distress or trauma</w:t>
      </w:r>
      <w:r>
        <w:rPr>
          <w:rFonts w:ascii="Arial" w:eastAsia="Times New Roman" w:hAnsi="Arial" w:cs="Arial"/>
          <w:bdr w:val="none" w:sz="0" w:space="0" w:color="auto" w:frame="1"/>
          <w:lang w:eastAsia="en-GB"/>
        </w:rPr>
        <w:t xml:space="preserve"> is often caused by and/or exacerbated by racial injustice and carceral forms of state violence. Our aim is for Synergi to support the work of groups at the frontline of challenging this, and to effectively contribute to building collective memory and power on mental health and abolition. </w:t>
      </w:r>
    </w:p>
    <w:p w14:paraId="3BB36338" w14:textId="77777777" w:rsidR="004136BC" w:rsidRDefault="004136BC" w:rsidP="00BC6A2A">
      <w:pPr>
        <w:textAlignment w:val="baseline"/>
        <w:rPr>
          <w:rFonts w:ascii="Arial" w:eastAsia="Times New Roman" w:hAnsi="Arial" w:cs="Arial"/>
          <w:color w:val="000000"/>
          <w:bdr w:val="none" w:sz="0" w:space="0" w:color="auto" w:frame="1"/>
          <w:lang w:eastAsia="en-GB"/>
        </w:rPr>
      </w:pPr>
    </w:p>
    <w:p w14:paraId="21239333" w14:textId="53BF864C" w:rsidR="00D04097" w:rsidRPr="0059745C" w:rsidRDefault="00D04097" w:rsidP="00BC6A2A">
      <w:pPr>
        <w:textAlignment w:val="baseline"/>
        <w:rPr>
          <w:rFonts w:ascii="Arial" w:eastAsia="Times New Roman" w:hAnsi="Arial" w:cs="Arial"/>
          <w:color w:val="000000"/>
          <w:bdr w:val="none" w:sz="0" w:space="0" w:color="auto" w:frame="1"/>
          <w:lang w:eastAsia="en-GB"/>
        </w:rPr>
      </w:pPr>
      <w:r>
        <w:rPr>
          <w:rFonts w:ascii="Arial" w:eastAsia="Times New Roman" w:hAnsi="Arial" w:cs="Arial"/>
          <w:color w:val="000000"/>
          <w:bdr w:val="none" w:sz="0" w:space="0" w:color="auto" w:frame="1"/>
          <w:lang w:eastAsia="en-GB"/>
        </w:rPr>
        <w:t xml:space="preserve">Funding </w:t>
      </w:r>
      <w:r w:rsidR="00C56216">
        <w:rPr>
          <w:rFonts w:ascii="Arial" w:eastAsia="Times New Roman" w:hAnsi="Arial" w:cs="Arial"/>
          <w:color w:val="000000"/>
          <w:bdr w:val="none" w:sz="0" w:space="0" w:color="auto" w:frame="1"/>
          <w:lang w:eastAsia="en-GB"/>
        </w:rPr>
        <w:t xml:space="preserve">from Lankelly Chase </w:t>
      </w:r>
      <w:r>
        <w:rPr>
          <w:rFonts w:ascii="Arial" w:eastAsia="Times New Roman" w:hAnsi="Arial" w:cs="Arial"/>
          <w:color w:val="000000"/>
          <w:bdr w:val="none" w:sz="0" w:space="0" w:color="auto" w:frame="1"/>
          <w:lang w:eastAsia="en-GB"/>
        </w:rPr>
        <w:t xml:space="preserve">is secured until March 2025, with scope </w:t>
      </w:r>
      <w:r w:rsidR="002A0993">
        <w:rPr>
          <w:rFonts w:ascii="Arial" w:eastAsia="Times New Roman" w:hAnsi="Arial" w:cs="Arial"/>
          <w:color w:val="000000"/>
          <w:bdr w:val="none" w:sz="0" w:space="0" w:color="auto" w:frame="1"/>
          <w:lang w:eastAsia="en-GB"/>
        </w:rPr>
        <w:t xml:space="preserve">to grow Synergi </w:t>
      </w:r>
      <w:r w:rsidR="008A22E8">
        <w:rPr>
          <w:rFonts w:ascii="Arial" w:eastAsia="Times New Roman" w:hAnsi="Arial" w:cs="Arial"/>
          <w:color w:val="000000"/>
          <w:bdr w:val="none" w:sz="0" w:space="0" w:color="auto" w:frame="1"/>
          <w:lang w:eastAsia="en-GB"/>
        </w:rPr>
        <w:t xml:space="preserve">beyond this by securing additional funding. </w:t>
      </w:r>
    </w:p>
    <w:p w14:paraId="7BD0364F" w14:textId="77777777" w:rsidR="001C452B" w:rsidRDefault="001C452B" w:rsidP="00BC6A2A">
      <w:pPr>
        <w:textAlignment w:val="baseline"/>
        <w:rPr>
          <w:rFonts w:ascii="Arial" w:eastAsia="Times New Roman" w:hAnsi="Arial" w:cs="Arial"/>
          <w:b/>
          <w:bCs/>
          <w:color w:val="000000"/>
          <w:bdr w:val="none" w:sz="0" w:space="0" w:color="auto" w:frame="1"/>
          <w:lang w:eastAsia="en-GB"/>
        </w:rPr>
      </w:pPr>
    </w:p>
    <w:p w14:paraId="2AFC8529" w14:textId="340D4300" w:rsidR="00BC6A2A" w:rsidRPr="00771B50" w:rsidRDefault="3AD0C918" w:rsidP="00BC6A2A">
      <w:pPr>
        <w:textAlignment w:val="baseline"/>
        <w:rPr>
          <w:rFonts w:ascii="Arial" w:eastAsia="Times New Roman" w:hAnsi="Arial" w:cs="Arial"/>
          <w:b/>
          <w:bCs/>
          <w:color w:val="000000"/>
          <w:bdr w:val="none" w:sz="0" w:space="0" w:color="auto" w:frame="1"/>
          <w:lang w:eastAsia="en-GB"/>
        </w:rPr>
      </w:pPr>
      <w:r w:rsidRPr="00771B50">
        <w:rPr>
          <w:rFonts w:ascii="Arial" w:eastAsia="Times New Roman" w:hAnsi="Arial" w:cs="Arial"/>
          <w:b/>
          <w:bCs/>
          <w:color w:val="000000"/>
          <w:bdr w:val="none" w:sz="0" w:space="0" w:color="auto" w:frame="1"/>
          <w:lang w:eastAsia="en-GB"/>
        </w:rPr>
        <w:t>About NSUN (the National Survivor User Network)</w:t>
      </w:r>
    </w:p>
    <w:p w14:paraId="217013C1" w14:textId="38775D83" w:rsidR="04CBAE24" w:rsidRDefault="04CBAE24" w:rsidP="4917164C">
      <w:pPr>
        <w:rPr>
          <w:rFonts w:ascii="Arial" w:eastAsia="Times New Roman" w:hAnsi="Arial" w:cs="Arial"/>
          <w:color w:val="000000" w:themeColor="text1"/>
          <w:lang w:eastAsia="en-GB"/>
        </w:rPr>
      </w:pPr>
      <w:r w:rsidRPr="4917164C">
        <w:rPr>
          <w:rFonts w:ascii="Arial" w:eastAsia="Arial" w:hAnsi="Arial" w:cs="Arial"/>
          <w:color w:val="000000" w:themeColor="text1"/>
        </w:rPr>
        <w:t xml:space="preserve">NSUN is a network of people and grassroots groups with lived experience of mental ill-health, </w:t>
      </w:r>
      <w:proofErr w:type="gramStart"/>
      <w:r w:rsidRPr="4917164C">
        <w:rPr>
          <w:rFonts w:ascii="Arial" w:eastAsia="Arial" w:hAnsi="Arial" w:cs="Arial"/>
          <w:color w:val="000000" w:themeColor="text1"/>
        </w:rPr>
        <w:t>distress</w:t>
      </w:r>
      <w:proofErr w:type="gramEnd"/>
      <w:r w:rsidRPr="4917164C">
        <w:rPr>
          <w:rFonts w:ascii="Arial" w:eastAsia="Arial" w:hAnsi="Arial" w:cs="Arial"/>
          <w:color w:val="000000" w:themeColor="text1"/>
        </w:rPr>
        <w:t xml:space="preserve"> and trauma. We work towards the distribution of power and resource in mental health. </w:t>
      </w:r>
    </w:p>
    <w:p w14:paraId="7D4DE7C3" w14:textId="57D6A741" w:rsidR="04CBAE24" w:rsidRDefault="04CBAE24" w:rsidP="4917164C">
      <w:pPr>
        <w:rPr>
          <w:rFonts w:ascii="Arial" w:eastAsia="Arial" w:hAnsi="Arial" w:cs="Arial"/>
          <w:color w:val="000000" w:themeColor="text1"/>
        </w:rPr>
      </w:pPr>
      <w:r w:rsidRPr="4917164C">
        <w:rPr>
          <w:rFonts w:ascii="Arial" w:eastAsia="Arial" w:hAnsi="Arial" w:cs="Arial"/>
          <w:color w:val="000000" w:themeColor="text1"/>
        </w:rPr>
        <w:t xml:space="preserve"> </w:t>
      </w:r>
    </w:p>
    <w:p w14:paraId="4D577B7F" w14:textId="1A16137F" w:rsidR="04CBAE24" w:rsidRDefault="04CBAE24" w:rsidP="4917164C">
      <w:pPr>
        <w:rPr>
          <w:rFonts w:ascii="Arial" w:eastAsia="Arial" w:hAnsi="Arial" w:cs="Arial"/>
          <w:color w:val="000000" w:themeColor="text1"/>
        </w:rPr>
      </w:pPr>
      <w:r w:rsidRPr="4917164C">
        <w:rPr>
          <w:rFonts w:ascii="Arial" w:eastAsia="Arial" w:hAnsi="Arial" w:cs="Arial"/>
          <w:color w:val="000000" w:themeColor="text1"/>
        </w:rPr>
        <w:t xml:space="preserve">NSUN is a user-led organisation, and all staff and trustees have lived experience of mental ill-health, </w:t>
      </w:r>
      <w:proofErr w:type="gramStart"/>
      <w:r w:rsidRPr="4917164C">
        <w:rPr>
          <w:rFonts w:ascii="Arial" w:eastAsia="Arial" w:hAnsi="Arial" w:cs="Arial"/>
          <w:color w:val="000000" w:themeColor="text1"/>
        </w:rPr>
        <w:t>distress</w:t>
      </w:r>
      <w:proofErr w:type="gramEnd"/>
      <w:r w:rsidRPr="4917164C">
        <w:rPr>
          <w:rFonts w:ascii="Arial" w:eastAsia="Arial" w:hAnsi="Arial" w:cs="Arial"/>
          <w:color w:val="000000" w:themeColor="text1"/>
        </w:rPr>
        <w:t xml:space="preserve"> or trauma.</w:t>
      </w:r>
    </w:p>
    <w:p w14:paraId="1F4CCF0A" w14:textId="51536624" w:rsidR="04CBAE24" w:rsidRDefault="04CBAE24" w:rsidP="4917164C">
      <w:pPr>
        <w:rPr>
          <w:rFonts w:ascii="Arial" w:eastAsia="Arial" w:hAnsi="Arial" w:cs="Arial"/>
          <w:color w:val="000000" w:themeColor="text1"/>
        </w:rPr>
      </w:pPr>
      <w:r w:rsidRPr="4917164C">
        <w:rPr>
          <w:rFonts w:ascii="Arial" w:eastAsia="Arial" w:hAnsi="Arial" w:cs="Arial"/>
          <w:color w:val="000000" w:themeColor="text1"/>
        </w:rPr>
        <w:t xml:space="preserve"> </w:t>
      </w:r>
    </w:p>
    <w:p w14:paraId="13EE10C2" w14:textId="05965CE8" w:rsidR="04CBAE24" w:rsidRDefault="04CBAE24" w:rsidP="4917164C">
      <w:pPr>
        <w:rPr>
          <w:rFonts w:ascii="Arial" w:eastAsia="Arial" w:hAnsi="Arial" w:cs="Arial"/>
          <w:color w:val="000000" w:themeColor="text1"/>
        </w:rPr>
      </w:pPr>
      <w:r w:rsidRPr="4917164C">
        <w:rPr>
          <w:rFonts w:ascii="Arial" w:eastAsia="Arial" w:hAnsi="Arial" w:cs="Arial"/>
          <w:color w:val="000000" w:themeColor="text1"/>
        </w:rPr>
        <w:t xml:space="preserve">Over the past couple of years, NSUN has scaled and changed. This is an exciting time to join an organisation which is growing and </w:t>
      </w:r>
      <w:hyperlink r:id="rId9" w:history="1">
        <w:r w:rsidRPr="4917164C">
          <w:rPr>
            <w:rStyle w:val="Hyperlink"/>
            <w:rFonts w:ascii="Arial" w:eastAsia="Arial" w:hAnsi="Arial" w:cs="Arial"/>
          </w:rPr>
          <w:t>embarking upon a new strategic direction</w:t>
        </w:r>
      </w:hyperlink>
      <w:r w:rsidRPr="4917164C">
        <w:rPr>
          <w:rFonts w:ascii="Arial" w:eastAsia="Arial" w:hAnsi="Arial" w:cs="Arial"/>
          <w:color w:val="000000" w:themeColor="text1"/>
        </w:rPr>
        <w:t>, focussed on doing things differently in mental health and beyond.</w:t>
      </w:r>
    </w:p>
    <w:p w14:paraId="7D5AA27B" w14:textId="756A960F" w:rsidR="00771B50" w:rsidRPr="00771B50" w:rsidRDefault="00771B50" w:rsidP="66DEEB0E">
      <w:pPr>
        <w:textAlignment w:val="baseline"/>
        <w:rPr>
          <w:rFonts w:ascii="Arial" w:eastAsia="Times New Roman" w:hAnsi="Arial" w:cs="Arial"/>
          <w:color w:val="000000"/>
          <w:bdr w:val="none" w:sz="0" w:space="0" w:color="auto" w:frame="1"/>
          <w:lang w:eastAsia="en-GB"/>
        </w:rPr>
      </w:pPr>
    </w:p>
    <w:p w14:paraId="2E03DEF6" w14:textId="77777777" w:rsidR="00BC6A2A" w:rsidRPr="00771B50" w:rsidRDefault="00BC6A2A" w:rsidP="00BC6A2A">
      <w:pPr>
        <w:textAlignment w:val="baseline"/>
        <w:rPr>
          <w:rFonts w:ascii="Arial" w:eastAsia="Times New Roman" w:hAnsi="Arial" w:cs="Arial"/>
          <w:b/>
          <w:bCs/>
          <w:color w:val="000000"/>
          <w:bdr w:val="none" w:sz="0" w:space="0" w:color="auto" w:frame="1"/>
          <w:lang w:eastAsia="en-GB"/>
        </w:rPr>
      </w:pPr>
      <w:r w:rsidRPr="00771B50">
        <w:rPr>
          <w:rFonts w:ascii="Arial" w:eastAsia="Times New Roman" w:hAnsi="Arial" w:cs="Arial"/>
          <w:b/>
          <w:bCs/>
          <w:color w:val="000000"/>
          <w:bdr w:val="none" w:sz="0" w:space="0" w:color="auto" w:frame="1"/>
          <w:lang w:eastAsia="en-GB"/>
        </w:rPr>
        <w:t>About the role</w:t>
      </w:r>
    </w:p>
    <w:p w14:paraId="6CAF68D5" w14:textId="39055746" w:rsidR="00050542" w:rsidRDefault="00050542" w:rsidP="00050542">
      <w:pPr>
        <w:textAlignment w:val="baseline"/>
        <w:rPr>
          <w:rFonts w:ascii="Arial" w:eastAsia="Times New Roman" w:hAnsi="Arial" w:cs="Arial"/>
          <w:bdr w:val="none" w:sz="0" w:space="0" w:color="auto" w:frame="1"/>
          <w:lang w:eastAsia="en-GB"/>
        </w:rPr>
      </w:pPr>
      <w:r>
        <w:rPr>
          <w:rFonts w:ascii="Arial" w:eastAsia="Times New Roman" w:hAnsi="Arial" w:cs="Arial"/>
          <w:bdr w:val="none" w:sz="0" w:space="0" w:color="auto" w:frame="1"/>
          <w:lang w:eastAsia="en-GB"/>
        </w:rPr>
        <w:t xml:space="preserve">This </w:t>
      </w:r>
      <w:r w:rsidR="004B2873">
        <w:rPr>
          <w:rFonts w:ascii="Arial" w:eastAsia="Times New Roman" w:hAnsi="Arial" w:cs="Arial"/>
          <w:bdr w:val="none" w:sz="0" w:space="0" w:color="auto" w:frame="1"/>
          <w:lang w:eastAsia="en-GB"/>
        </w:rPr>
        <w:t>role</w:t>
      </w:r>
      <w:r>
        <w:rPr>
          <w:rFonts w:ascii="Arial" w:eastAsia="Times New Roman" w:hAnsi="Arial" w:cs="Arial"/>
          <w:bdr w:val="none" w:sz="0" w:space="0" w:color="auto" w:frame="1"/>
          <w:lang w:eastAsia="en-GB"/>
        </w:rPr>
        <w:t xml:space="preserve"> will be integral to the exciting new phase of Synergi’s work</w:t>
      </w:r>
      <w:r w:rsidR="00777641">
        <w:rPr>
          <w:rFonts w:ascii="Arial" w:eastAsia="Times New Roman" w:hAnsi="Arial" w:cs="Arial"/>
          <w:bdr w:val="none" w:sz="0" w:space="0" w:color="auto" w:frame="1"/>
          <w:lang w:eastAsia="en-GB"/>
        </w:rPr>
        <w:t xml:space="preserve"> where we are </w:t>
      </w:r>
      <w:r w:rsidRPr="00771B50">
        <w:rPr>
          <w:rFonts w:ascii="Arial" w:eastAsia="Times New Roman" w:hAnsi="Arial" w:cs="Arial"/>
          <w:bdr w:val="none" w:sz="0" w:space="0" w:color="auto" w:frame="1"/>
          <w:lang w:eastAsia="en-GB"/>
        </w:rPr>
        <w:t>commit</w:t>
      </w:r>
      <w:r w:rsidR="00777641">
        <w:rPr>
          <w:rFonts w:ascii="Arial" w:eastAsia="Times New Roman" w:hAnsi="Arial" w:cs="Arial"/>
          <w:bdr w:val="none" w:sz="0" w:space="0" w:color="auto" w:frame="1"/>
          <w:lang w:eastAsia="en-GB"/>
        </w:rPr>
        <w:t xml:space="preserve">ted </w:t>
      </w:r>
      <w:r w:rsidRPr="00771B50">
        <w:rPr>
          <w:rFonts w:ascii="Arial" w:eastAsia="Times New Roman" w:hAnsi="Arial" w:cs="Arial"/>
          <w:bdr w:val="none" w:sz="0" w:space="0" w:color="auto" w:frame="1"/>
          <w:lang w:eastAsia="en-GB"/>
        </w:rPr>
        <w:t xml:space="preserve">to </w:t>
      </w:r>
      <w:r>
        <w:rPr>
          <w:rFonts w:ascii="Arial" w:eastAsia="Times New Roman" w:hAnsi="Arial" w:cs="Arial"/>
          <w:bdr w:val="none" w:sz="0" w:space="0" w:color="auto" w:frame="1"/>
          <w:lang w:eastAsia="en-GB"/>
        </w:rPr>
        <w:t>support</w:t>
      </w:r>
      <w:r w:rsidR="00777641">
        <w:rPr>
          <w:rFonts w:ascii="Arial" w:eastAsia="Times New Roman" w:hAnsi="Arial" w:cs="Arial"/>
          <w:bdr w:val="none" w:sz="0" w:space="0" w:color="auto" w:frame="1"/>
          <w:lang w:eastAsia="en-GB"/>
        </w:rPr>
        <w:t>ing</w:t>
      </w:r>
      <w:r>
        <w:rPr>
          <w:rFonts w:ascii="Arial" w:eastAsia="Times New Roman" w:hAnsi="Arial" w:cs="Arial"/>
          <w:bdr w:val="none" w:sz="0" w:space="0" w:color="auto" w:frame="1"/>
          <w:lang w:eastAsia="en-GB"/>
        </w:rPr>
        <w:t xml:space="preserve"> movements and groups working towards racial justice and abolition within a mental health context</w:t>
      </w:r>
      <w:r w:rsidR="468DC30C">
        <w:rPr>
          <w:rFonts w:ascii="Arial" w:eastAsia="Times New Roman" w:hAnsi="Arial" w:cs="Arial"/>
          <w:bdr w:val="none" w:sz="0" w:space="0" w:color="auto" w:frame="1"/>
          <w:lang w:eastAsia="en-GB"/>
        </w:rPr>
        <w:t>.</w:t>
      </w:r>
      <w:r>
        <w:rPr>
          <w:rFonts w:ascii="Arial" w:eastAsia="Times New Roman" w:hAnsi="Arial" w:cs="Arial"/>
          <w:bdr w:val="none" w:sz="0" w:space="0" w:color="auto" w:frame="1"/>
          <w:lang w:eastAsia="en-GB"/>
        </w:rPr>
        <w:t xml:space="preserve"> </w:t>
      </w:r>
      <w:r w:rsidR="1C87A934">
        <w:rPr>
          <w:rFonts w:ascii="Arial" w:eastAsia="Times New Roman" w:hAnsi="Arial" w:cs="Arial"/>
          <w:bdr w:val="none" w:sz="0" w:space="0" w:color="auto" w:frame="1"/>
          <w:lang w:eastAsia="en-GB"/>
        </w:rPr>
        <w:t>W</w:t>
      </w:r>
      <w:r>
        <w:rPr>
          <w:rFonts w:ascii="Arial" w:eastAsia="Times New Roman" w:hAnsi="Arial" w:cs="Arial"/>
          <w:bdr w:val="none" w:sz="0" w:space="0" w:color="auto" w:frame="1"/>
          <w:lang w:eastAsia="en-GB"/>
        </w:rPr>
        <w:t xml:space="preserve">e </w:t>
      </w:r>
      <w:r w:rsidRPr="00771B50">
        <w:rPr>
          <w:rFonts w:ascii="Arial" w:eastAsia="Times New Roman" w:hAnsi="Arial" w:cs="Arial"/>
          <w:bdr w:val="none" w:sz="0" w:space="0" w:color="auto" w:frame="1"/>
          <w:lang w:eastAsia="en-GB"/>
        </w:rPr>
        <w:t xml:space="preserve">are looking for someone to </w:t>
      </w:r>
      <w:r>
        <w:rPr>
          <w:rFonts w:ascii="Arial" w:eastAsia="Times New Roman" w:hAnsi="Arial" w:cs="Arial"/>
          <w:bdr w:val="none" w:sz="0" w:space="0" w:color="auto" w:frame="1"/>
          <w:lang w:eastAsia="en-GB"/>
        </w:rPr>
        <w:t>support relationship</w:t>
      </w:r>
      <w:r w:rsidR="00D57821">
        <w:rPr>
          <w:rFonts w:ascii="Arial" w:eastAsia="Times New Roman" w:hAnsi="Arial" w:cs="Arial"/>
          <w:bdr w:val="none" w:sz="0" w:space="0" w:color="auto" w:frame="1"/>
          <w:lang w:eastAsia="en-GB"/>
        </w:rPr>
        <w:t>-</w:t>
      </w:r>
      <w:r>
        <w:rPr>
          <w:rFonts w:ascii="Arial" w:eastAsia="Times New Roman" w:hAnsi="Arial" w:cs="Arial"/>
          <w:bdr w:val="none" w:sz="0" w:space="0" w:color="auto" w:frame="1"/>
          <w:lang w:eastAsia="en-GB"/>
        </w:rPr>
        <w:t>building with these groups, manage large-scale projects, develop resources, and manage communications across Synergi’s work.</w:t>
      </w:r>
    </w:p>
    <w:p w14:paraId="061DF66F" w14:textId="77777777" w:rsidR="00050542" w:rsidRDefault="00050542" w:rsidP="000B5054">
      <w:pPr>
        <w:textAlignment w:val="baseline"/>
        <w:rPr>
          <w:rFonts w:ascii="Arial" w:eastAsia="Times New Roman" w:hAnsi="Arial" w:cs="Arial"/>
          <w:bdr w:val="none" w:sz="0" w:space="0" w:color="auto" w:frame="1"/>
          <w:lang w:eastAsia="en-GB"/>
        </w:rPr>
      </w:pPr>
    </w:p>
    <w:p w14:paraId="348D20A5" w14:textId="69E32909" w:rsidR="000B5054" w:rsidRDefault="5AA6E61C" w:rsidP="000B5054">
      <w:pPr>
        <w:textAlignment w:val="baseline"/>
        <w:rPr>
          <w:rFonts w:ascii="Arial" w:eastAsia="Times New Roman" w:hAnsi="Arial" w:cs="Arial"/>
          <w:bdr w:val="none" w:sz="0" w:space="0" w:color="auto" w:frame="1"/>
          <w:lang w:eastAsia="en-GB"/>
        </w:rPr>
      </w:pPr>
      <w:r>
        <w:rPr>
          <w:rFonts w:ascii="Arial" w:eastAsia="Times New Roman" w:hAnsi="Arial" w:cs="Arial"/>
          <w:bdr w:val="none" w:sz="0" w:space="0" w:color="auto" w:frame="1"/>
          <w:lang w:eastAsia="en-GB"/>
        </w:rPr>
        <w:lastRenderedPageBreak/>
        <w:t>T</w:t>
      </w:r>
      <w:r w:rsidR="3B429488">
        <w:rPr>
          <w:rFonts w:ascii="Arial" w:eastAsia="Times New Roman" w:hAnsi="Arial" w:cs="Arial"/>
          <w:bdr w:val="none" w:sz="0" w:space="0" w:color="auto" w:frame="1"/>
          <w:lang w:eastAsia="en-GB"/>
        </w:rPr>
        <w:t>his role</w:t>
      </w:r>
      <w:r w:rsidR="0BAF46F4">
        <w:rPr>
          <w:rFonts w:ascii="Arial" w:eastAsia="Times New Roman" w:hAnsi="Arial" w:cs="Arial"/>
          <w:bdr w:val="none" w:sz="0" w:space="0" w:color="auto" w:frame="1"/>
          <w:lang w:eastAsia="en-GB"/>
        </w:rPr>
        <w:t xml:space="preserve"> </w:t>
      </w:r>
      <w:r>
        <w:rPr>
          <w:rFonts w:ascii="Arial" w:eastAsia="Times New Roman" w:hAnsi="Arial" w:cs="Arial"/>
          <w:bdr w:val="none" w:sz="0" w:space="0" w:color="auto" w:frame="1"/>
          <w:lang w:eastAsia="en-GB"/>
        </w:rPr>
        <w:t xml:space="preserve">involves project managing </w:t>
      </w:r>
      <w:r w:rsidR="65CEA588">
        <w:rPr>
          <w:rFonts w:ascii="Arial" w:eastAsia="Times New Roman" w:hAnsi="Arial" w:cs="Arial"/>
          <w:bdr w:val="none" w:sz="0" w:space="0" w:color="auto" w:frame="1"/>
          <w:lang w:eastAsia="en-GB"/>
        </w:rPr>
        <w:t xml:space="preserve">the </w:t>
      </w:r>
      <w:r w:rsidR="3BB7B10D">
        <w:rPr>
          <w:rFonts w:ascii="Arial" w:eastAsia="Times New Roman" w:hAnsi="Arial" w:cs="Arial"/>
          <w:bdr w:val="none" w:sz="0" w:space="0" w:color="auto" w:frame="1"/>
          <w:lang w:eastAsia="en-GB"/>
        </w:rPr>
        <w:t>‘</w:t>
      </w:r>
      <w:r w:rsidR="3BB7B10D">
        <w:rPr>
          <w:rFonts w:ascii="Arial" w:eastAsia="Times New Roman" w:hAnsi="Arial" w:cs="Arial"/>
          <w:color w:val="000000"/>
          <w:bdr w:val="none" w:sz="0" w:space="0" w:color="auto" w:frame="1"/>
          <w:lang w:eastAsia="en-GB"/>
        </w:rPr>
        <w:t>Community Responses to Mental</w:t>
      </w:r>
      <w:r w:rsidR="73455169">
        <w:rPr>
          <w:rFonts w:ascii="Arial" w:eastAsia="Times New Roman" w:hAnsi="Arial" w:cs="Arial"/>
          <w:color w:val="000000"/>
          <w:bdr w:val="none" w:sz="0" w:space="0" w:color="auto" w:frame="1"/>
          <w:lang w:eastAsia="en-GB"/>
        </w:rPr>
        <w:t xml:space="preserve"> Health’, ‘Supporting Movement Spaces’, and ‘Festival’ workstreams</w:t>
      </w:r>
      <w:r w:rsidR="381A63D9">
        <w:rPr>
          <w:rFonts w:ascii="Arial" w:eastAsia="Times New Roman" w:hAnsi="Arial" w:cs="Arial"/>
          <w:color w:val="000000"/>
          <w:bdr w:val="none" w:sz="0" w:space="0" w:color="auto" w:frame="1"/>
          <w:lang w:eastAsia="en-GB"/>
        </w:rPr>
        <w:t xml:space="preserve"> of Synergi</w:t>
      </w:r>
      <w:r w:rsidR="65CEA588">
        <w:rPr>
          <w:rFonts w:ascii="Arial" w:eastAsia="Times New Roman" w:hAnsi="Arial" w:cs="Arial"/>
          <w:color w:val="000000"/>
          <w:bdr w:val="none" w:sz="0" w:space="0" w:color="auto" w:frame="1"/>
          <w:lang w:eastAsia="en-GB"/>
        </w:rPr>
        <w:t xml:space="preserve">. </w:t>
      </w:r>
      <w:r w:rsidR="7E21A35A">
        <w:rPr>
          <w:rFonts w:ascii="Arial" w:eastAsia="Times New Roman" w:hAnsi="Arial" w:cs="Arial"/>
          <w:bdr w:val="none" w:sz="0" w:space="0" w:color="auto" w:frame="1"/>
          <w:lang w:eastAsia="en-GB"/>
        </w:rPr>
        <w:t>Th</w:t>
      </w:r>
      <w:r w:rsidR="306FF145">
        <w:rPr>
          <w:rFonts w:ascii="Arial" w:eastAsia="Times New Roman" w:hAnsi="Arial" w:cs="Arial"/>
          <w:bdr w:val="none" w:sz="0" w:space="0" w:color="auto" w:frame="1"/>
          <w:lang w:eastAsia="en-GB"/>
        </w:rPr>
        <w:t>e</w:t>
      </w:r>
      <w:r w:rsidR="7E21A35A">
        <w:rPr>
          <w:rFonts w:ascii="Arial" w:eastAsia="Times New Roman" w:hAnsi="Arial" w:cs="Arial"/>
          <w:bdr w:val="none" w:sz="0" w:space="0" w:color="auto" w:frame="1"/>
          <w:lang w:eastAsia="en-GB"/>
        </w:rPr>
        <w:t xml:space="preserve"> </w:t>
      </w:r>
      <w:r w:rsidR="4150418E">
        <w:rPr>
          <w:rFonts w:ascii="Arial" w:eastAsia="Times New Roman" w:hAnsi="Arial" w:cs="Arial"/>
          <w:bdr w:val="none" w:sz="0" w:space="0" w:color="auto" w:frame="1"/>
          <w:lang w:eastAsia="en-GB"/>
        </w:rPr>
        <w:t xml:space="preserve">first three to six months will involve scoping </w:t>
      </w:r>
      <w:r w:rsidR="7FA9627D">
        <w:rPr>
          <w:rFonts w:ascii="Arial" w:eastAsia="Times New Roman" w:hAnsi="Arial" w:cs="Arial"/>
          <w:bdr w:val="none" w:sz="0" w:space="0" w:color="auto" w:frame="1"/>
          <w:lang w:eastAsia="en-GB"/>
        </w:rPr>
        <w:t xml:space="preserve">and building partnerships </w:t>
      </w:r>
      <w:r w:rsidR="3B4E6231">
        <w:rPr>
          <w:rFonts w:ascii="Arial" w:eastAsia="Times New Roman" w:hAnsi="Arial" w:cs="Arial"/>
          <w:bdr w:val="none" w:sz="0" w:space="0" w:color="auto" w:frame="1"/>
          <w:lang w:eastAsia="en-GB"/>
        </w:rPr>
        <w:t xml:space="preserve">with grassroots groups </w:t>
      </w:r>
      <w:r w:rsidR="45282193">
        <w:rPr>
          <w:rFonts w:ascii="Arial" w:eastAsia="Times New Roman" w:hAnsi="Arial" w:cs="Arial"/>
          <w:bdr w:val="none" w:sz="0" w:space="0" w:color="auto" w:frame="1"/>
          <w:lang w:eastAsia="en-GB"/>
        </w:rPr>
        <w:t xml:space="preserve">to determine how we can best implement </w:t>
      </w:r>
      <w:r w:rsidR="73455169">
        <w:rPr>
          <w:rFonts w:ascii="Arial" w:eastAsia="Times New Roman" w:hAnsi="Arial" w:cs="Arial"/>
          <w:bdr w:val="none" w:sz="0" w:space="0" w:color="auto" w:frame="1"/>
          <w:lang w:eastAsia="en-GB"/>
        </w:rPr>
        <w:t xml:space="preserve">the </w:t>
      </w:r>
      <w:r w:rsidR="45282193">
        <w:rPr>
          <w:rFonts w:ascii="Arial" w:eastAsia="Times New Roman" w:hAnsi="Arial" w:cs="Arial"/>
          <w:bdr w:val="none" w:sz="0" w:space="0" w:color="auto" w:frame="1"/>
          <w:lang w:eastAsia="en-GB"/>
        </w:rPr>
        <w:t>vision</w:t>
      </w:r>
      <w:r w:rsidR="2650DA5A">
        <w:rPr>
          <w:rFonts w:ascii="Arial" w:eastAsia="Times New Roman" w:hAnsi="Arial" w:cs="Arial"/>
          <w:bdr w:val="none" w:sz="0" w:space="0" w:color="auto" w:frame="1"/>
          <w:lang w:eastAsia="en-GB"/>
        </w:rPr>
        <w:t xml:space="preserve"> for this work</w:t>
      </w:r>
      <w:r w:rsidR="45282193">
        <w:rPr>
          <w:rFonts w:ascii="Arial" w:eastAsia="Times New Roman" w:hAnsi="Arial" w:cs="Arial"/>
          <w:bdr w:val="none" w:sz="0" w:space="0" w:color="auto" w:frame="1"/>
          <w:lang w:eastAsia="en-GB"/>
        </w:rPr>
        <w:t xml:space="preserve">. </w:t>
      </w:r>
      <w:r w:rsidR="76D4B1CB">
        <w:rPr>
          <w:rFonts w:ascii="Arial" w:eastAsia="Times New Roman" w:hAnsi="Arial" w:cs="Arial"/>
          <w:bdr w:val="none" w:sz="0" w:space="0" w:color="auto" w:frame="1"/>
          <w:lang w:eastAsia="en-GB"/>
        </w:rPr>
        <w:t xml:space="preserve">Following </w:t>
      </w:r>
      <w:r w:rsidR="44DA5665">
        <w:rPr>
          <w:rFonts w:ascii="Arial" w:eastAsia="Times New Roman" w:hAnsi="Arial" w:cs="Arial"/>
          <w:bdr w:val="none" w:sz="0" w:space="0" w:color="auto" w:frame="1"/>
          <w:lang w:eastAsia="en-GB"/>
        </w:rPr>
        <w:t>this</w:t>
      </w:r>
      <w:r w:rsidR="2650DA5A">
        <w:rPr>
          <w:rFonts w:ascii="Arial" w:eastAsia="Times New Roman" w:hAnsi="Arial" w:cs="Arial"/>
          <w:bdr w:val="none" w:sz="0" w:space="0" w:color="auto" w:frame="1"/>
          <w:lang w:eastAsia="en-GB"/>
        </w:rPr>
        <w:t>,</w:t>
      </w:r>
      <w:r w:rsidR="04C37D89">
        <w:rPr>
          <w:rFonts w:ascii="Arial" w:eastAsia="Times New Roman" w:hAnsi="Arial" w:cs="Arial"/>
          <w:bdr w:val="none" w:sz="0" w:space="0" w:color="auto" w:frame="1"/>
          <w:lang w:eastAsia="en-GB"/>
        </w:rPr>
        <w:t xml:space="preserve"> the role will involve project management of </w:t>
      </w:r>
      <w:r w:rsidR="154CF2C6">
        <w:rPr>
          <w:rFonts w:ascii="Arial" w:eastAsia="Times New Roman" w:hAnsi="Arial" w:cs="Arial"/>
          <w:bdr w:val="none" w:sz="0" w:space="0" w:color="auto" w:frame="1"/>
          <w:lang w:eastAsia="en-GB"/>
        </w:rPr>
        <w:t>events, workshops</w:t>
      </w:r>
      <w:r w:rsidR="558F5DCE">
        <w:rPr>
          <w:rFonts w:ascii="Arial" w:eastAsia="Times New Roman" w:hAnsi="Arial" w:cs="Arial"/>
          <w:bdr w:val="none" w:sz="0" w:space="0" w:color="auto" w:frame="1"/>
          <w:lang w:eastAsia="en-GB"/>
        </w:rPr>
        <w:t xml:space="preserve">, and </w:t>
      </w:r>
      <w:r w:rsidR="39FDA890">
        <w:rPr>
          <w:rFonts w:ascii="Arial" w:eastAsia="Times New Roman" w:hAnsi="Arial" w:cs="Arial"/>
          <w:bdr w:val="none" w:sz="0" w:space="0" w:color="auto" w:frame="1"/>
          <w:lang w:eastAsia="en-GB"/>
        </w:rPr>
        <w:t>a variety of multimedia resources</w:t>
      </w:r>
      <w:r w:rsidR="718CFBEB">
        <w:rPr>
          <w:rFonts w:ascii="Arial" w:eastAsia="Times New Roman" w:hAnsi="Arial" w:cs="Arial"/>
          <w:bdr w:val="none" w:sz="0" w:space="0" w:color="auto" w:frame="1"/>
          <w:lang w:eastAsia="en-GB"/>
        </w:rPr>
        <w:t xml:space="preserve"> </w:t>
      </w:r>
      <w:r w:rsidR="20DECFAC">
        <w:rPr>
          <w:rFonts w:ascii="Arial" w:eastAsia="Times New Roman" w:hAnsi="Arial" w:cs="Arial"/>
          <w:bdr w:val="none" w:sz="0" w:space="0" w:color="auto" w:frame="1"/>
          <w:lang w:eastAsia="en-GB"/>
        </w:rPr>
        <w:t xml:space="preserve">as part of the </w:t>
      </w:r>
      <w:r w:rsidR="2BD3A483">
        <w:rPr>
          <w:rFonts w:ascii="Arial" w:eastAsia="Times New Roman" w:hAnsi="Arial" w:cs="Arial"/>
          <w:bdr w:val="none" w:sz="0" w:space="0" w:color="auto" w:frame="1"/>
          <w:lang w:eastAsia="en-GB"/>
        </w:rPr>
        <w:t xml:space="preserve">three </w:t>
      </w:r>
      <w:r w:rsidR="10615F5E">
        <w:rPr>
          <w:rFonts w:ascii="Arial" w:eastAsia="Times New Roman" w:hAnsi="Arial" w:cs="Arial"/>
          <w:bdr w:val="none" w:sz="0" w:space="0" w:color="auto" w:frame="1"/>
          <w:lang w:eastAsia="en-GB"/>
        </w:rPr>
        <w:t>workstreams</w:t>
      </w:r>
      <w:r w:rsidR="22562CB7">
        <w:rPr>
          <w:rFonts w:ascii="Arial" w:eastAsia="Times New Roman" w:hAnsi="Arial" w:cs="Arial"/>
          <w:bdr w:val="none" w:sz="0" w:space="0" w:color="auto" w:frame="1"/>
          <w:lang w:eastAsia="en-GB"/>
        </w:rPr>
        <w:t>, under the supervision of the Synergi Directors</w:t>
      </w:r>
      <w:r w:rsidR="39FDA890">
        <w:rPr>
          <w:rFonts w:ascii="Arial" w:eastAsia="Times New Roman" w:hAnsi="Arial" w:cs="Arial"/>
          <w:bdr w:val="none" w:sz="0" w:space="0" w:color="auto" w:frame="1"/>
          <w:lang w:eastAsia="en-GB"/>
        </w:rPr>
        <w:t xml:space="preserve">. </w:t>
      </w:r>
    </w:p>
    <w:p w14:paraId="556E0FD5" w14:textId="7ABAA27E" w:rsidR="4917164C" w:rsidRDefault="4917164C" w:rsidP="4917164C">
      <w:pPr>
        <w:rPr>
          <w:rFonts w:ascii="Arial" w:eastAsia="Times New Roman" w:hAnsi="Arial" w:cs="Arial"/>
          <w:lang w:eastAsia="en-GB"/>
        </w:rPr>
      </w:pPr>
    </w:p>
    <w:p w14:paraId="4BB12C97" w14:textId="0EBB62F1" w:rsidR="00102985" w:rsidRDefault="16531FF5" w:rsidP="000B5054">
      <w:pPr>
        <w:textAlignment w:val="baseline"/>
        <w:rPr>
          <w:rFonts w:ascii="Arial" w:eastAsia="Times New Roman" w:hAnsi="Arial" w:cs="Arial"/>
          <w:bdr w:val="none" w:sz="0" w:space="0" w:color="auto" w:frame="1"/>
          <w:lang w:eastAsia="en-GB"/>
        </w:rPr>
      </w:pPr>
      <w:r>
        <w:rPr>
          <w:rFonts w:ascii="Arial" w:eastAsia="Times New Roman" w:hAnsi="Arial" w:cs="Arial"/>
          <w:bdr w:val="none" w:sz="0" w:space="0" w:color="auto" w:frame="1"/>
          <w:lang w:eastAsia="en-GB"/>
        </w:rPr>
        <w:t xml:space="preserve">The role also includes responsibility </w:t>
      </w:r>
      <w:r w:rsidR="4F650AD4">
        <w:rPr>
          <w:rFonts w:ascii="Arial" w:eastAsia="Times New Roman" w:hAnsi="Arial" w:cs="Arial"/>
          <w:bdr w:val="none" w:sz="0" w:space="0" w:color="auto" w:frame="1"/>
          <w:lang w:eastAsia="en-GB"/>
        </w:rPr>
        <w:t xml:space="preserve">for </w:t>
      </w:r>
      <w:r w:rsidR="7FFFA46B">
        <w:rPr>
          <w:rFonts w:ascii="Arial" w:eastAsia="Times New Roman" w:hAnsi="Arial" w:cs="Arial"/>
          <w:bdr w:val="none" w:sz="0" w:space="0" w:color="auto" w:frame="1"/>
          <w:lang w:eastAsia="en-GB"/>
        </w:rPr>
        <w:t>managing communications across Synergi’s work</w:t>
      </w:r>
      <w:r w:rsidR="4A91DAB4">
        <w:rPr>
          <w:rFonts w:ascii="Arial" w:eastAsia="Times New Roman" w:hAnsi="Arial" w:cs="Arial"/>
          <w:bdr w:val="none" w:sz="0" w:space="0" w:color="auto" w:frame="1"/>
          <w:lang w:eastAsia="en-GB"/>
        </w:rPr>
        <w:t>, which in</w:t>
      </w:r>
      <w:r w:rsidR="00CA0B4B">
        <w:rPr>
          <w:rFonts w:ascii="Arial" w:eastAsia="Times New Roman" w:hAnsi="Arial" w:cs="Arial"/>
          <w:bdr w:val="none" w:sz="0" w:space="0" w:color="auto" w:frame="1"/>
          <w:lang w:eastAsia="en-GB"/>
        </w:rPr>
        <w:t>volves</w:t>
      </w:r>
      <w:r w:rsidR="4A91DAB4">
        <w:rPr>
          <w:rFonts w:ascii="Arial" w:eastAsia="Times New Roman" w:hAnsi="Arial" w:cs="Arial"/>
          <w:bdr w:val="none" w:sz="0" w:space="0" w:color="auto" w:frame="1"/>
          <w:lang w:eastAsia="en-GB"/>
        </w:rPr>
        <w:t xml:space="preserve"> developing a </w:t>
      </w:r>
      <w:r w:rsidR="37229394">
        <w:rPr>
          <w:rFonts w:ascii="Arial" w:eastAsia="Times New Roman" w:hAnsi="Arial" w:cs="Arial"/>
          <w:bdr w:val="none" w:sz="0" w:space="0" w:color="auto" w:frame="1"/>
          <w:lang w:eastAsia="en-GB"/>
        </w:rPr>
        <w:t xml:space="preserve">comms </w:t>
      </w:r>
      <w:r w:rsidR="0968A458">
        <w:rPr>
          <w:rFonts w:ascii="Arial" w:eastAsia="Times New Roman" w:hAnsi="Arial" w:cs="Arial"/>
          <w:bdr w:val="none" w:sz="0" w:space="0" w:color="auto" w:frame="1"/>
          <w:lang w:eastAsia="en-GB"/>
        </w:rPr>
        <w:t>strategy,</w:t>
      </w:r>
      <w:r w:rsidR="347CAE8D">
        <w:rPr>
          <w:rFonts w:ascii="Arial" w:eastAsia="Times New Roman" w:hAnsi="Arial" w:cs="Arial"/>
          <w:bdr w:val="none" w:sz="0" w:space="0" w:color="auto" w:frame="1"/>
          <w:lang w:eastAsia="en-GB"/>
        </w:rPr>
        <w:t xml:space="preserve"> as well as</w:t>
      </w:r>
      <w:r w:rsidR="264C2713">
        <w:rPr>
          <w:rFonts w:ascii="Arial" w:eastAsia="Times New Roman" w:hAnsi="Arial" w:cs="Arial"/>
          <w:bdr w:val="none" w:sz="0" w:space="0" w:color="auto" w:frame="1"/>
          <w:lang w:eastAsia="en-GB"/>
        </w:rPr>
        <w:t xml:space="preserve"> updating the website and social media accounts with materials as and when </w:t>
      </w:r>
      <w:r w:rsidR="7F64D19A">
        <w:rPr>
          <w:rFonts w:ascii="Arial" w:eastAsia="Times New Roman" w:hAnsi="Arial" w:cs="Arial"/>
          <w:bdr w:val="none" w:sz="0" w:space="0" w:color="auto" w:frame="1"/>
          <w:lang w:eastAsia="en-GB"/>
        </w:rPr>
        <w:t xml:space="preserve">needed. </w:t>
      </w:r>
    </w:p>
    <w:p w14:paraId="60452EF7" w14:textId="77777777" w:rsidR="009676DE" w:rsidRDefault="009676DE" w:rsidP="000B5054">
      <w:pPr>
        <w:textAlignment w:val="baseline"/>
        <w:rPr>
          <w:rFonts w:ascii="Arial" w:eastAsia="Times New Roman" w:hAnsi="Arial" w:cs="Arial"/>
          <w:bdr w:val="none" w:sz="0" w:space="0" w:color="auto" w:frame="1"/>
          <w:lang w:eastAsia="en-GB"/>
        </w:rPr>
      </w:pPr>
    </w:p>
    <w:p w14:paraId="34722682" w14:textId="5191E0CB" w:rsidR="00771B50" w:rsidRPr="00771B50" w:rsidRDefault="00771B50" w:rsidP="00771B50">
      <w:pPr>
        <w:textAlignment w:val="baseline"/>
        <w:rPr>
          <w:rFonts w:ascii="Arial" w:eastAsia="Times New Roman" w:hAnsi="Arial" w:cs="Arial"/>
          <w:bdr w:val="none" w:sz="0" w:space="0" w:color="auto" w:frame="1"/>
          <w:lang w:eastAsia="en-GB"/>
        </w:rPr>
      </w:pPr>
      <w:r w:rsidRPr="00771B50">
        <w:rPr>
          <w:rFonts w:ascii="Arial" w:eastAsia="Times New Roman" w:hAnsi="Arial" w:cs="Arial"/>
          <w:bdr w:val="none" w:sz="0" w:space="0" w:color="auto" w:frame="1"/>
          <w:lang w:eastAsia="en-GB"/>
        </w:rPr>
        <w:t xml:space="preserve">We would particularly welcome applications from individuals from marginalised or racialised communities, and from individuals who </w:t>
      </w:r>
      <w:r w:rsidR="00692401">
        <w:rPr>
          <w:rFonts w:ascii="Arial" w:eastAsia="Times New Roman" w:hAnsi="Arial" w:cs="Arial"/>
          <w:bdr w:val="none" w:sz="0" w:space="0" w:color="auto" w:frame="1"/>
          <w:lang w:eastAsia="en-GB"/>
        </w:rPr>
        <w:t xml:space="preserve">have </w:t>
      </w:r>
      <w:r w:rsidR="00FE55D5">
        <w:rPr>
          <w:rFonts w:ascii="Arial" w:eastAsia="Times New Roman" w:hAnsi="Arial" w:cs="Arial"/>
          <w:bdr w:val="none" w:sz="0" w:space="0" w:color="auto" w:frame="1"/>
          <w:lang w:eastAsia="en-GB"/>
        </w:rPr>
        <w:t xml:space="preserve">non-traditional </w:t>
      </w:r>
      <w:r w:rsidR="00950924">
        <w:rPr>
          <w:rFonts w:ascii="Arial" w:eastAsia="Times New Roman" w:hAnsi="Arial" w:cs="Arial"/>
          <w:bdr w:val="none" w:sz="0" w:space="0" w:color="auto" w:frame="1"/>
          <w:lang w:eastAsia="en-GB"/>
        </w:rPr>
        <w:t xml:space="preserve">working </w:t>
      </w:r>
      <w:r w:rsidR="00692401">
        <w:rPr>
          <w:rFonts w:ascii="Arial" w:eastAsia="Times New Roman" w:hAnsi="Arial" w:cs="Arial"/>
          <w:bdr w:val="none" w:sz="0" w:space="0" w:color="auto" w:frame="1"/>
          <w:lang w:eastAsia="en-GB"/>
        </w:rPr>
        <w:t>experience</w:t>
      </w:r>
      <w:r w:rsidRPr="00771B50">
        <w:rPr>
          <w:rFonts w:ascii="Arial" w:eastAsia="Times New Roman" w:hAnsi="Arial" w:cs="Arial"/>
          <w:bdr w:val="none" w:sz="0" w:space="0" w:color="auto" w:frame="1"/>
          <w:lang w:eastAsia="en-GB"/>
        </w:rPr>
        <w:t xml:space="preserve">. </w:t>
      </w:r>
    </w:p>
    <w:p w14:paraId="1A3C0672" w14:textId="77777777" w:rsidR="00771B50" w:rsidRPr="00771B50" w:rsidRDefault="00771B50" w:rsidP="00771B50">
      <w:pPr>
        <w:textAlignment w:val="baseline"/>
        <w:rPr>
          <w:rFonts w:ascii="Arial" w:eastAsia="Times New Roman" w:hAnsi="Arial" w:cs="Arial"/>
          <w:bdr w:val="none" w:sz="0" w:space="0" w:color="auto" w:frame="1"/>
          <w:lang w:eastAsia="en-GB"/>
        </w:rPr>
      </w:pPr>
    </w:p>
    <w:p w14:paraId="2F55A3BC" w14:textId="7BE11F7F" w:rsidR="00771B50" w:rsidRPr="00771B50" w:rsidRDefault="67B2C14B" w:rsidP="35889449">
      <w:pPr>
        <w:textAlignment w:val="baseline"/>
        <w:rPr>
          <w:rFonts w:ascii="Arial" w:eastAsia="Times New Roman" w:hAnsi="Arial" w:cs="Arial"/>
          <w:lang w:eastAsia="en-GB"/>
        </w:rPr>
      </w:pPr>
      <w:r w:rsidRPr="00771B50">
        <w:rPr>
          <w:rFonts w:ascii="Arial" w:eastAsia="Times New Roman" w:hAnsi="Arial" w:cs="Arial"/>
          <w:bdr w:val="none" w:sz="0" w:space="0" w:color="auto" w:frame="1"/>
          <w:lang w:eastAsia="en-GB"/>
        </w:rPr>
        <w:t xml:space="preserve">The role is home-based and the NSUN team works remotely. Some </w:t>
      </w:r>
      <w:r w:rsidR="6D03535F">
        <w:rPr>
          <w:rFonts w:ascii="Arial" w:eastAsia="Times New Roman" w:hAnsi="Arial" w:cs="Arial"/>
          <w:bdr w:val="none" w:sz="0" w:space="0" w:color="auto" w:frame="1"/>
          <w:lang w:eastAsia="en-GB"/>
        </w:rPr>
        <w:t xml:space="preserve">regular </w:t>
      </w:r>
      <w:r w:rsidRPr="00771B50">
        <w:rPr>
          <w:rFonts w:ascii="Arial" w:eastAsia="Times New Roman" w:hAnsi="Arial" w:cs="Arial"/>
          <w:bdr w:val="none" w:sz="0" w:space="0" w:color="auto" w:frame="1"/>
          <w:lang w:eastAsia="en-GB"/>
        </w:rPr>
        <w:t>travel to London is required for the role</w:t>
      </w:r>
      <w:r w:rsidR="7EBE6752">
        <w:rPr>
          <w:rFonts w:ascii="Arial" w:eastAsia="Times New Roman" w:hAnsi="Arial" w:cs="Arial"/>
          <w:bdr w:val="none" w:sz="0" w:space="0" w:color="auto" w:frame="1"/>
          <w:lang w:eastAsia="en-GB"/>
        </w:rPr>
        <w:t xml:space="preserve">, as well as </w:t>
      </w:r>
      <w:r w:rsidR="003A90EC">
        <w:rPr>
          <w:rFonts w:ascii="Arial" w:eastAsia="Times New Roman" w:hAnsi="Arial" w:cs="Arial"/>
          <w:bdr w:val="none" w:sz="0" w:space="0" w:color="auto" w:frame="1"/>
          <w:lang w:eastAsia="en-GB"/>
        </w:rPr>
        <w:t xml:space="preserve">occasional </w:t>
      </w:r>
      <w:r w:rsidR="7AD3AC57">
        <w:rPr>
          <w:rFonts w:ascii="Arial" w:eastAsia="Times New Roman" w:hAnsi="Arial" w:cs="Arial"/>
          <w:bdr w:val="none" w:sz="0" w:space="0" w:color="auto" w:frame="1"/>
          <w:lang w:eastAsia="en-GB"/>
        </w:rPr>
        <w:t>t</w:t>
      </w:r>
      <w:r w:rsidR="003A90EC">
        <w:rPr>
          <w:rFonts w:ascii="Arial" w:eastAsia="Times New Roman" w:hAnsi="Arial" w:cs="Arial"/>
          <w:bdr w:val="none" w:sz="0" w:space="0" w:color="auto" w:frame="1"/>
          <w:lang w:eastAsia="en-GB"/>
        </w:rPr>
        <w:t>ravel to other</w:t>
      </w:r>
      <w:r w:rsidRPr="00771B50">
        <w:rPr>
          <w:rFonts w:ascii="Arial" w:eastAsia="Times New Roman" w:hAnsi="Arial" w:cs="Arial"/>
          <w:bdr w:val="none" w:sz="0" w:space="0" w:color="auto" w:frame="1"/>
          <w:lang w:eastAsia="en-GB"/>
        </w:rPr>
        <w:t xml:space="preserve"> </w:t>
      </w:r>
      <w:r w:rsidR="003A90EC">
        <w:rPr>
          <w:rFonts w:ascii="Arial" w:eastAsia="Times New Roman" w:hAnsi="Arial" w:cs="Arial"/>
          <w:bdr w:val="none" w:sz="0" w:space="0" w:color="auto" w:frame="1"/>
          <w:lang w:eastAsia="en-GB"/>
        </w:rPr>
        <w:t>parts of the country</w:t>
      </w:r>
      <w:r w:rsidR="0673B5A4">
        <w:rPr>
          <w:rFonts w:ascii="Arial" w:eastAsia="Times New Roman" w:hAnsi="Arial" w:cs="Arial"/>
          <w:bdr w:val="none" w:sz="0" w:space="0" w:color="auto" w:frame="1"/>
          <w:lang w:eastAsia="en-GB"/>
        </w:rPr>
        <w:t xml:space="preserve">. There </w:t>
      </w:r>
      <w:r w:rsidRPr="00771B50">
        <w:rPr>
          <w:rFonts w:ascii="Arial" w:eastAsia="Times New Roman" w:hAnsi="Arial" w:cs="Arial"/>
          <w:bdr w:val="none" w:sz="0" w:space="0" w:color="auto" w:frame="1"/>
          <w:lang w:eastAsia="en-GB"/>
        </w:rPr>
        <w:t xml:space="preserve">is </w:t>
      </w:r>
      <w:r w:rsidR="0673B5A4">
        <w:rPr>
          <w:rFonts w:ascii="Arial" w:eastAsia="Times New Roman" w:hAnsi="Arial" w:cs="Arial"/>
          <w:bdr w:val="none" w:sz="0" w:space="0" w:color="auto" w:frame="1"/>
          <w:lang w:eastAsia="en-GB"/>
        </w:rPr>
        <w:t xml:space="preserve">also </w:t>
      </w:r>
      <w:r w:rsidRPr="00771B50">
        <w:rPr>
          <w:rFonts w:ascii="Arial" w:eastAsia="Times New Roman" w:hAnsi="Arial" w:cs="Arial"/>
          <w:bdr w:val="none" w:sz="0" w:space="0" w:color="auto" w:frame="1"/>
          <w:lang w:eastAsia="en-GB"/>
        </w:rPr>
        <w:t xml:space="preserve">a small </w:t>
      </w:r>
      <w:r w:rsidR="69D57661">
        <w:rPr>
          <w:rFonts w:ascii="Arial" w:eastAsia="Times New Roman" w:hAnsi="Arial" w:cs="Arial"/>
          <w:bdr w:val="none" w:sz="0" w:space="0" w:color="auto" w:frame="1"/>
          <w:lang w:eastAsia="en-GB"/>
        </w:rPr>
        <w:t>budget</w:t>
      </w:r>
      <w:r w:rsidRPr="00771B50">
        <w:rPr>
          <w:rFonts w:ascii="Arial" w:eastAsia="Times New Roman" w:hAnsi="Arial" w:cs="Arial"/>
          <w:bdr w:val="none" w:sz="0" w:space="0" w:color="auto" w:frame="1"/>
          <w:lang w:eastAsia="en-GB"/>
        </w:rPr>
        <w:t xml:space="preserve"> which enables staff to use co-working space with colleagues where possible.</w:t>
      </w:r>
    </w:p>
    <w:p w14:paraId="57804084" w14:textId="77777777" w:rsidR="00BC6A2A" w:rsidRPr="00771B50" w:rsidRDefault="00BC6A2A" w:rsidP="00BC6A2A">
      <w:pPr>
        <w:textAlignment w:val="baseline"/>
        <w:rPr>
          <w:rFonts w:ascii="Arial" w:eastAsia="Times New Roman" w:hAnsi="Arial" w:cs="Arial"/>
          <w:bdr w:val="none" w:sz="0" w:space="0" w:color="auto" w:frame="1"/>
          <w:lang w:eastAsia="en-GB"/>
        </w:rPr>
      </w:pPr>
    </w:p>
    <w:p w14:paraId="6E37EA08" w14:textId="58B8B6A9" w:rsidR="00BC6A2A" w:rsidRPr="00771B50" w:rsidRDefault="00BC6A2A" w:rsidP="00BC6A2A">
      <w:pPr>
        <w:textAlignment w:val="baseline"/>
        <w:rPr>
          <w:rFonts w:ascii="Arial" w:eastAsia="Times New Roman" w:hAnsi="Arial" w:cs="Arial"/>
          <w:bdr w:val="none" w:sz="0" w:space="0" w:color="auto" w:frame="1"/>
          <w:lang w:eastAsia="en-GB"/>
        </w:rPr>
      </w:pPr>
      <w:r w:rsidRPr="00771B50">
        <w:rPr>
          <w:rFonts w:ascii="Arial" w:eastAsia="Times New Roman" w:hAnsi="Arial" w:cs="Arial"/>
          <w:bdr w:val="none" w:sz="0" w:space="0" w:color="auto" w:frame="1"/>
          <w:lang w:eastAsia="en-GB"/>
        </w:rPr>
        <w:t xml:space="preserve">The deadline for applications is </w:t>
      </w:r>
      <w:r w:rsidR="001F7BC7" w:rsidRPr="00D5461C">
        <w:rPr>
          <w:rFonts w:ascii="Arial" w:eastAsia="Times New Roman" w:hAnsi="Arial" w:cs="Arial"/>
          <w:b/>
          <w:bCs/>
          <w:bdr w:val="none" w:sz="0" w:space="0" w:color="auto" w:frame="1"/>
          <w:lang w:eastAsia="en-GB"/>
        </w:rPr>
        <w:t>9.00am</w:t>
      </w:r>
      <w:r w:rsidR="00D5461C">
        <w:rPr>
          <w:rFonts w:ascii="Arial" w:eastAsia="Times New Roman" w:hAnsi="Arial" w:cs="Arial"/>
          <w:bdr w:val="none" w:sz="0" w:space="0" w:color="auto" w:frame="1"/>
          <w:lang w:eastAsia="en-GB"/>
        </w:rPr>
        <w:t xml:space="preserve"> </w:t>
      </w:r>
      <w:r w:rsidRPr="00771B50">
        <w:rPr>
          <w:rFonts w:ascii="Arial" w:eastAsia="Times New Roman" w:hAnsi="Arial" w:cs="Arial"/>
          <w:b/>
          <w:bCs/>
          <w:bdr w:val="none" w:sz="0" w:space="0" w:color="auto" w:frame="1"/>
          <w:lang w:eastAsia="en-GB"/>
        </w:rPr>
        <w:t>on</w:t>
      </w:r>
      <w:r w:rsidR="00AA79AB">
        <w:rPr>
          <w:rFonts w:ascii="Arial" w:eastAsia="Times New Roman" w:hAnsi="Arial" w:cs="Arial"/>
          <w:b/>
          <w:bCs/>
          <w:bdr w:val="none" w:sz="0" w:space="0" w:color="auto" w:frame="1"/>
          <w:lang w:eastAsia="en-GB"/>
        </w:rPr>
        <w:t xml:space="preserve"> </w:t>
      </w:r>
      <w:r w:rsidR="008B320F">
        <w:rPr>
          <w:rFonts w:ascii="Arial" w:eastAsia="Times New Roman" w:hAnsi="Arial" w:cs="Arial"/>
          <w:b/>
          <w:bCs/>
          <w:bdr w:val="none" w:sz="0" w:space="0" w:color="auto" w:frame="1"/>
          <w:lang w:eastAsia="en-GB"/>
        </w:rPr>
        <w:t xml:space="preserve">Tuesday 18 </w:t>
      </w:r>
      <w:r w:rsidR="00E9492E">
        <w:rPr>
          <w:rFonts w:ascii="Arial" w:eastAsia="Times New Roman" w:hAnsi="Arial" w:cs="Arial"/>
          <w:b/>
          <w:bCs/>
          <w:bdr w:val="none" w:sz="0" w:space="0" w:color="auto" w:frame="1"/>
          <w:lang w:eastAsia="en-GB"/>
        </w:rPr>
        <w:t xml:space="preserve">October </w:t>
      </w:r>
      <w:r w:rsidR="002D611E">
        <w:rPr>
          <w:rFonts w:ascii="Arial" w:eastAsia="Times New Roman" w:hAnsi="Arial" w:cs="Arial"/>
          <w:b/>
          <w:bCs/>
          <w:bdr w:val="none" w:sz="0" w:space="0" w:color="auto" w:frame="1"/>
          <w:lang w:eastAsia="en-GB"/>
        </w:rPr>
        <w:t>2022</w:t>
      </w:r>
      <w:r w:rsidRPr="00771B50">
        <w:rPr>
          <w:rFonts w:ascii="Arial" w:eastAsia="Times New Roman" w:hAnsi="Arial" w:cs="Arial"/>
          <w:bdr w:val="none" w:sz="0" w:space="0" w:color="auto" w:frame="1"/>
          <w:lang w:eastAsia="en-GB"/>
        </w:rPr>
        <w:t xml:space="preserve">. If you have any feedback or questions about this recruitment pack or require it in a different format, please let us know. We can be contacted on </w:t>
      </w:r>
      <w:hyperlink r:id="rId10" w:history="1">
        <w:r w:rsidRPr="00771B50">
          <w:rPr>
            <w:rStyle w:val="Hyperlink"/>
            <w:rFonts w:ascii="Arial" w:eastAsia="Times New Roman" w:hAnsi="Arial" w:cs="Arial"/>
            <w:bdr w:val="none" w:sz="0" w:space="0" w:color="auto" w:frame="1"/>
            <w:lang w:eastAsia="en-GB"/>
          </w:rPr>
          <w:t>info@nsun.org.uk</w:t>
        </w:r>
      </w:hyperlink>
      <w:r w:rsidRPr="00771B50">
        <w:rPr>
          <w:rFonts w:ascii="Arial" w:eastAsia="Times New Roman" w:hAnsi="Arial" w:cs="Arial"/>
          <w:bdr w:val="none" w:sz="0" w:space="0" w:color="auto" w:frame="1"/>
          <w:lang w:eastAsia="en-GB"/>
        </w:rPr>
        <w:t xml:space="preserve">. </w:t>
      </w:r>
    </w:p>
    <w:p w14:paraId="721A2C30" w14:textId="712CE485" w:rsidR="00BC6A2A" w:rsidRDefault="00BC6A2A" w:rsidP="00BC6A2A">
      <w:pPr>
        <w:tabs>
          <w:tab w:val="left" w:pos="6917"/>
        </w:tabs>
        <w:overflowPunct w:val="0"/>
        <w:autoSpaceDE w:val="0"/>
        <w:autoSpaceDN w:val="0"/>
        <w:adjustRightInd w:val="0"/>
        <w:spacing w:line="276" w:lineRule="auto"/>
        <w:ind w:right="109"/>
        <w:rPr>
          <w:rFonts w:ascii="Arial" w:eastAsia="Times New Roman" w:hAnsi="Arial" w:cs="Arial"/>
          <w:color w:val="FF0000"/>
          <w:bdr w:val="none" w:sz="0" w:space="0" w:color="auto" w:frame="1"/>
          <w:lang w:eastAsia="en-GB"/>
        </w:rPr>
      </w:pPr>
    </w:p>
    <w:p w14:paraId="6247AD3D" w14:textId="77777777" w:rsidR="001E056B" w:rsidRDefault="001E056B" w:rsidP="00BC6A2A">
      <w:pPr>
        <w:tabs>
          <w:tab w:val="left" w:pos="6917"/>
        </w:tabs>
        <w:overflowPunct w:val="0"/>
        <w:autoSpaceDE w:val="0"/>
        <w:autoSpaceDN w:val="0"/>
        <w:adjustRightInd w:val="0"/>
        <w:spacing w:line="276" w:lineRule="auto"/>
        <w:ind w:right="109"/>
        <w:rPr>
          <w:rFonts w:ascii="Arial" w:eastAsia="Times New Roman" w:hAnsi="Arial" w:cs="Arial"/>
          <w:color w:val="FF0000"/>
          <w:bdr w:val="none" w:sz="0" w:space="0" w:color="auto" w:frame="1"/>
          <w:lang w:eastAsia="en-GB"/>
        </w:rPr>
      </w:pPr>
    </w:p>
    <w:p w14:paraId="711E343B" w14:textId="77777777" w:rsidR="00BC6A2A" w:rsidRPr="00DA37A3" w:rsidRDefault="00BC6A2A" w:rsidP="00BC6A2A">
      <w:pPr>
        <w:tabs>
          <w:tab w:val="left" w:pos="6917"/>
        </w:tabs>
        <w:overflowPunct w:val="0"/>
        <w:autoSpaceDE w:val="0"/>
        <w:autoSpaceDN w:val="0"/>
        <w:adjustRightInd w:val="0"/>
        <w:spacing w:line="276" w:lineRule="auto"/>
        <w:ind w:right="109"/>
        <w:rPr>
          <w:rFonts w:ascii="Arial" w:eastAsia="Times New Roman" w:hAnsi="Arial" w:cs="Arial"/>
          <w:b/>
          <w:bCs/>
          <w:sz w:val="28"/>
          <w:szCs w:val="28"/>
          <w:bdr w:val="none" w:sz="0" w:space="0" w:color="auto" w:frame="1"/>
          <w:lang w:eastAsia="en-GB"/>
        </w:rPr>
      </w:pPr>
      <w:r w:rsidRPr="00DA37A3">
        <w:rPr>
          <w:rFonts w:ascii="Arial" w:eastAsia="Times New Roman" w:hAnsi="Arial" w:cs="Arial"/>
          <w:b/>
          <w:bCs/>
          <w:sz w:val="28"/>
          <w:szCs w:val="28"/>
          <w:bdr w:val="none" w:sz="0" w:space="0" w:color="auto" w:frame="1"/>
          <w:lang w:eastAsia="en-GB"/>
        </w:rPr>
        <w:t>Main terms and conditions</w:t>
      </w:r>
    </w:p>
    <w:p w14:paraId="2EC6B2F2" w14:textId="7F0092CA" w:rsidR="00BC6A2A" w:rsidRPr="009C7E71" w:rsidRDefault="00BC6A2A" w:rsidP="00BC6A2A">
      <w:pPr>
        <w:numPr>
          <w:ilvl w:val="0"/>
          <w:numId w:val="2"/>
        </w:numPr>
        <w:spacing w:beforeAutospacing="1" w:afterAutospacing="1"/>
        <w:textAlignment w:val="baseline"/>
        <w:rPr>
          <w:rFonts w:ascii="Arial" w:eastAsia="Times New Roman" w:hAnsi="Arial" w:cs="Arial"/>
          <w:color w:val="000000"/>
          <w:lang w:eastAsia="en-GB"/>
        </w:rPr>
      </w:pPr>
      <w:r w:rsidRPr="009C7E71">
        <w:rPr>
          <w:rFonts w:ascii="Arial" w:eastAsia="Times New Roman" w:hAnsi="Arial" w:cs="Arial"/>
          <w:color w:val="000000"/>
          <w:lang w:eastAsia="en-GB"/>
        </w:rPr>
        <w:t xml:space="preserve">Contract: </w:t>
      </w:r>
      <w:r>
        <w:rPr>
          <w:rFonts w:ascii="Arial" w:eastAsia="Times New Roman" w:hAnsi="Arial" w:cs="Arial"/>
          <w:color w:val="000000"/>
          <w:lang w:eastAsia="en-GB"/>
        </w:rPr>
        <w:t xml:space="preserve">funded until </w:t>
      </w:r>
      <w:r w:rsidR="0081061E">
        <w:rPr>
          <w:rFonts w:ascii="Arial" w:eastAsia="Times New Roman" w:hAnsi="Arial" w:cs="Arial"/>
          <w:color w:val="000000"/>
          <w:lang w:eastAsia="en-GB"/>
        </w:rPr>
        <w:t>March 2025</w:t>
      </w:r>
      <w:r>
        <w:rPr>
          <w:rFonts w:ascii="Arial" w:eastAsia="Times New Roman" w:hAnsi="Arial" w:cs="Arial"/>
          <w:color w:val="000000"/>
          <w:lang w:eastAsia="en-GB"/>
        </w:rPr>
        <w:t xml:space="preserve"> </w:t>
      </w:r>
    </w:p>
    <w:p w14:paraId="17CBBCF7" w14:textId="7B29D98A" w:rsidR="00BC6A2A" w:rsidRPr="009C7E71" w:rsidRDefault="00BC6A2A" w:rsidP="00BC6A2A">
      <w:pPr>
        <w:numPr>
          <w:ilvl w:val="0"/>
          <w:numId w:val="2"/>
        </w:numPr>
        <w:spacing w:beforeAutospacing="1" w:afterAutospacing="1"/>
        <w:textAlignment w:val="baseline"/>
        <w:rPr>
          <w:rFonts w:ascii="Arial" w:eastAsia="Times New Roman" w:hAnsi="Arial" w:cs="Arial"/>
          <w:color w:val="000000"/>
          <w:lang w:eastAsia="en-GB"/>
        </w:rPr>
      </w:pPr>
      <w:r w:rsidRPr="009C7E71">
        <w:rPr>
          <w:rFonts w:ascii="Arial" w:eastAsia="Times New Roman" w:hAnsi="Arial" w:cs="Arial"/>
          <w:color w:val="000000"/>
          <w:bdr w:val="none" w:sz="0" w:space="0" w:color="auto" w:frame="1"/>
          <w:lang w:eastAsia="en-GB"/>
        </w:rPr>
        <w:t>Salary: £</w:t>
      </w:r>
      <w:r w:rsidR="0081061E">
        <w:rPr>
          <w:rFonts w:ascii="Arial" w:eastAsia="Times New Roman" w:hAnsi="Arial" w:cs="Arial"/>
          <w:color w:val="000000"/>
          <w:bdr w:val="none" w:sz="0" w:space="0" w:color="auto" w:frame="1"/>
          <w:lang w:eastAsia="en-GB"/>
        </w:rPr>
        <w:t>35</w:t>
      </w:r>
      <w:r>
        <w:rPr>
          <w:rFonts w:ascii="Arial" w:eastAsia="Times New Roman" w:hAnsi="Arial" w:cs="Arial"/>
          <w:color w:val="000000"/>
          <w:bdr w:val="none" w:sz="0" w:space="0" w:color="auto" w:frame="1"/>
          <w:lang w:eastAsia="en-GB"/>
        </w:rPr>
        <w:t>,000</w:t>
      </w:r>
      <w:r w:rsidR="00FA3915">
        <w:rPr>
          <w:rFonts w:ascii="Arial" w:eastAsia="Times New Roman" w:hAnsi="Arial" w:cs="Arial"/>
          <w:color w:val="000000"/>
          <w:bdr w:val="none" w:sz="0" w:space="0" w:color="auto" w:frame="1"/>
          <w:lang w:eastAsia="en-GB"/>
        </w:rPr>
        <w:t xml:space="preserve"> to £37,500</w:t>
      </w:r>
      <w:r>
        <w:rPr>
          <w:rFonts w:ascii="Arial" w:eastAsia="Times New Roman" w:hAnsi="Arial" w:cs="Arial"/>
          <w:color w:val="000000"/>
          <w:bdr w:val="none" w:sz="0" w:space="0" w:color="auto" w:frame="1"/>
          <w:lang w:eastAsia="en-GB"/>
        </w:rPr>
        <w:t xml:space="preserve"> </w:t>
      </w:r>
      <w:r w:rsidR="002F165A">
        <w:rPr>
          <w:rFonts w:ascii="Arial" w:eastAsia="Times New Roman" w:hAnsi="Arial" w:cs="Arial"/>
          <w:color w:val="000000"/>
          <w:bdr w:val="none" w:sz="0" w:space="0" w:color="auto" w:frame="1"/>
          <w:lang w:eastAsia="en-GB"/>
        </w:rPr>
        <w:t>per year</w:t>
      </w:r>
      <w:r w:rsidR="00282A35">
        <w:rPr>
          <w:rFonts w:ascii="Arial" w:eastAsia="Times New Roman" w:hAnsi="Arial" w:cs="Arial"/>
          <w:color w:val="000000"/>
          <w:bdr w:val="none" w:sz="0" w:space="0" w:color="auto" w:frame="1"/>
          <w:lang w:eastAsia="en-GB"/>
        </w:rPr>
        <w:t>,</w:t>
      </w:r>
      <w:r w:rsidR="002F165A">
        <w:rPr>
          <w:rFonts w:ascii="Arial" w:eastAsia="Times New Roman" w:hAnsi="Arial" w:cs="Arial"/>
          <w:color w:val="000000"/>
          <w:bdr w:val="none" w:sz="0" w:space="0" w:color="auto" w:frame="1"/>
          <w:lang w:eastAsia="en-GB"/>
        </w:rPr>
        <w:t xml:space="preserve"> </w:t>
      </w:r>
      <w:r w:rsidR="00282A35">
        <w:rPr>
          <w:rFonts w:ascii="Arial" w:eastAsia="Times New Roman" w:hAnsi="Arial" w:cs="Arial"/>
          <w:color w:val="000000"/>
          <w:bdr w:val="none" w:sz="0" w:space="0" w:color="auto" w:frame="1"/>
          <w:lang w:eastAsia="en-GB"/>
        </w:rPr>
        <w:t xml:space="preserve">dependent on experience, </w:t>
      </w:r>
      <w:r w:rsidR="002F165A">
        <w:rPr>
          <w:rFonts w:ascii="Arial" w:eastAsia="Times New Roman" w:hAnsi="Arial" w:cs="Arial"/>
          <w:color w:val="000000"/>
          <w:bdr w:val="none" w:sz="0" w:space="0" w:color="auto" w:frame="1"/>
          <w:lang w:eastAsia="en-GB"/>
        </w:rPr>
        <w:t xml:space="preserve">for </w:t>
      </w:r>
      <w:proofErr w:type="gramStart"/>
      <w:r w:rsidR="002F165A">
        <w:rPr>
          <w:rFonts w:ascii="Arial" w:eastAsia="Times New Roman" w:hAnsi="Arial" w:cs="Arial"/>
          <w:color w:val="000000"/>
          <w:bdr w:val="none" w:sz="0" w:space="0" w:color="auto" w:frame="1"/>
          <w:lang w:eastAsia="en-GB"/>
        </w:rPr>
        <w:t xml:space="preserve">a </w:t>
      </w:r>
      <w:r w:rsidR="0081061E">
        <w:rPr>
          <w:rFonts w:ascii="Arial" w:eastAsia="Times New Roman" w:hAnsi="Arial" w:cs="Arial"/>
          <w:color w:val="000000"/>
          <w:bdr w:val="none" w:sz="0" w:space="0" w:color="auto" w:frame="1"/>
          <w:lang w:eastAsia="en-GB"/>
        </w:rPr>
        <w:t>35</w:t>
      </w:r>
      <w:r w:rsidR="002F165A">
        <w:rPr>
          <w:rFonts w:ascii="Arial" w:eastAsia="Times New Roman" w:hAnsi="Arial" w:cs="Arial"/>
          <w:color w:val="000000"/>
          <w:bdr w:val="none" w:sz="0" w:space="0" w:color="auto" w:frame="1"/>
          <w:lang w:eastAsia="en-GB"/>
        </w:rPr>
        <w:t xml:space="preserve"> hours</w:t>
      </w:r>
      <w:proofErr w:type="gramEnd"/>
      <w:r w:rsidR="002F165A">
        <w:rPr>
          <w:rFonts w:ascii="Arial" w:eastAsia="Times New Roman" w:hAnsi="Arial" w:cs="Arial"/>
          <w:color w:val="000000"/>
          <w:bdr w:val="none" w:sz="0" w:space="0" w:color="auto" w:frame="1"/>
          <w:lang w:eastAsia="en-GB"/>
        </w:rPr>
        <w:t xml:space="preserve"> working week </w:t>
      </w:r>
    </w:p>
    <w:p w14:paraId="3DB15027" w14:textId="0FD00EF8" w:rsidR="00BC6A2A" w:rsidRPr="00ED36D2" w:rsidRDefault="2E868DD3" w:rsidP="7E47327C">
      <w:pPr>
        <w:numPr>
          <w:ilvl w:val="0"/>
          <w:numId w:val="2"/>
        </w:numPr>
        <w:spacing w:before="100" w:beforeAutospacing="1" w:after="100" w:afterAutospacing="1"/>
        <w:textAlignment w:val="baseline"/>
        <w:rPr>
          <w:rFonts w:ascii="Arial" w:eastAsia="Times New Roman" w:hAnsi="Arial" w:cs="Arial"/>
          <w:color w:val="000000"/>
          <w:lang w:eastAsia="en-GB"/>
        </w:rPr>
      </w:pPr>
      <w:r w:rsidRPr="7E47327C">
        <w:rPr>
          <w:rFonts w:ascii="Arial" w:eastAsia="Times New Roman" w:hAnsi="Arial" w:cs="Arial"/>
          <w:color w:val="000000" w:themeColor="text1"/>
          <w:lang w:eastAsia="en-GB"/>
        </w:rPr>
        <w:t xml:space="preserve">Hours: </w:t>
      </w:r>
      <w:r w:rsidR="3E44A086" w:rsidRPr="7E47327C">
        <w:rPr>
          <w:rFonts w:ascii="Arial" w:eastAsia="Times New Roman" w:hAnsi="Arial" w:cs="Arial"/>
          <w:color w:val="000000" w:themeColor="text1"/>
          <w:lang w:eastAsia="en-GB"/>
        </w:rPr>
        <w:t>5</w:t>
      </w:r>
      <w:r w:rsidRPr="7E47327C">
        <w:rPr>
          <w:rFonts w:ascii="Arial" w:eastAsia="Times New Roman" w:hAnsi="Arial" w:cs="Arial"/>
          <w:color w:val="000000" w:themeColor="text1"/>
          <w:lang w:eastAsia="en-GB"/>
        </w:rPr>
        <w:t xml:space="preserve"> days a week</w:t>
      </w:r>
      <w:r w:rsidR="13E0D52A" w:rsidRPr="7E47327C">
        <w:rPr>
          <w:rFonts w:ascii="Arial" w:eastAsia="Times New Roman" w:hAnsi="Arial" w:cs="Arial"/>
          <w:color w:val="000000" w:themeColor="text1"/>
          <w:lang w:eastAsia="en-GB"/>
        </w:rPr>
        <w:t>. E</w:t>
      </w:r>
      <w:r w:rsidRPr="7E47327C">
        <w:rPr>
          <w:rFonts w:ascii="Arial" w:eastAsia="Times New Roman" w:hAnsi="Arial" w:cs="Arial"/>
          <w:color w:val="000000" w:themeColor="text1"/>
          <w:lang w:eastAsia="en-GB"/>
        </w:rPr>
        <w:t>nquiries about flexible working are welcome</w:t>
      </w:r>
      <w:r w:rsidR="5809CF06" w:rsidRPr="7E47327C">
        <w:rPr>
          <w:rFonts w:ascii="Arial" w:eastAsia="Times New Roman" w:hAnsi="Arial" w:cs="Arial"/>
          <w:color w:val="000000" w:themeColor="text1"/>
          <w:lang w:eastAsia="en-GB"/>
        </w:rPr>
        <w:t xml:space="preserve">. We welcome applications for job shares. If you are interested in applying for the role as a job share, we recommend that you do so together with the person you would share the role with. This is because we very rarely have two single applications for job </w:t>
      </w:r>
      <w:r w:rsidR="2384B23F" w:rsidRPr="7E47327C">
        <w:rPr>
          <w:rFonts w:ascii="Arial" w:eastAsia="Times New Roman" w:hAnsi="Arial" w:cs="Arial"/>
          <w:color w:val="000000" w:themeColor="text1"/>
          <w:lang w:eastAsia="en-GB"/>
        </w:rPr>
        <w:t>shares.</w:t>
      </w:r>
      <w:r w:rsidR="2384B23F" w:rsidRPr="7E47327C">
        <w:rPr>
          <w:rStyle w:val="CommentReference"/>
        </w:rPr>
        <w:t xml:space="preserve"> </w:t>
      </w:r>
      <w:r w:rsidR="2384B23F" w:rsidRPr="7E47327C">
        <w:rPr>
          <w:rFonts w:ascii="Arial" w:hAnsi="Arial" w:cs="Arial"/>
        </w:rPr>
        <w:t>Reports</w:t>
      </w:r>
      <w:r w:rsidRPr="7E47327C">
        <w:rPr>
          <w:rFonts w:ascii="Arial" w:hAnsi="Arial" w:cs="Arial"/>
        </w:rPr>
        <w:t xml:space="preserve"> </w:t>
      </w:r>
      <w:proofErr w:type="gramStart"/>
      <w:r w:rsidRPr="7E47327C">
        <w:rPr>
          <w:rFonts w:ascii="Arial" w:hAnsi="Arial" w:cs="Arial"/>
        </w:rPr>
        <w:t>to:</w:t>
      </w:r>
      <w:proofErr w:type="gramEnd"/>
      <w:r w:rsidRPr="7E47327C">
        <w:rPr>
          <w:rFonts w:ascii="Arial" w:hAnsi="Arial" w:cs="Arial"/>
        </w:rPr>
        <w:t xml:space="preserve"> </w:t>
      </w:r>
      <w:r w:rsidR="2A90B49D" w:rsidRPr="7E47327C">
        <w:rPr>
          <w:rFonts w:ascii="Arial" w:hAnsi="Arial" w:cs="Arial"/>
        </w:rPr>
        <w:t xml:space="preserve">one of the </w:t>
      </w:r>
      <w:r w:rsidR="3E44A086" w:rsidRPr="7E47327C">
        <w:rPr>
          <w:rFonts w:ascii="Arial" w:hAnsi="Arial" w:cs="Arial"/>
        </w:rPr>
        <w:t>Synergi Directors</w:t>
      </w:r>
    </w:p>
    <w:p w14:paraId="565CCD3F" w14:textId="2C3D6F59" w:rsidR="00BC6A2A" w:rsidRPr="009C7E71" w:rsidRDefault="6167BC9D" w:rsidP="7E47327C">
      <w:pPr>
        <w:numPr>
          <w:ilvl w:val="0"/>
          <w:numId w:val="2"/>
        </w:numPr>
        <w:spacing w:before="100" w:beforeAutospacing="1" w:after="100" w:afterAutospacing="1"/>
        <w:textAlignment w:val="baseline"/>
        <w:rPr>
          <w:rFonts w:ascii="Arial" w:eastAsia="Times New Roman" w:hAnsi="Arial" w:cs="Arial"/>
          <w:color w:val="000000"/>
          <w:lang w:eastAsia="en-GB"/>
        </w:rPr>
      </w:pPr>
      <w:r w:rsidRPr="7E47327C">
        <w:rPr>
          <w:rFonts w:ascii="Arial" w:eastAsia="Times New Roman" w:hAnsi="Arial" w:cs="Arial"/>
          <w:color w:val="000000" w:themeColor="text1"/>
          <w:lang w:eastAsia="en-GB"/>
        </w:rPr>
        <w:t>Location: work from home (NSUN does not have a physical office). Some occasional travel</w:t>
      </w:r>
      <w:r w:rsidR="5A21471D" w:rsidRPr="7E47327C">
        <w:rPr>
          <w:rFonts w:ascii="Arial" w:eastAsia="Times New Roman" w:hAnsi="Arial" w:cs="Arial"/>
          <w:color w:val="000000" w:themeColor="text1"/>
          <w:lang w:eastAsia="en-GB"/>
        </w:rPr>
        <w:t xml:space="preserve"> (usually to London</w:t>
      </w:r>
      <w:r w:rsidR="06C47D41" w:rsidRPr="7E47327C">
        <w:rPr>
          <w:rFonts w:ascii="Arial" w:eastAsia="Times New Roman" w:hAnsi="Arial" w:cs="Arial"/>
          <w:color w:val="000000" w:themeColor="text1"/>
          <w:lang w:eastAsia="en-GB"/>
        </w:rPr>
        <w:t xml:space="preserve"> or Brighton</w:t>
      </w:r>
      <w:r w:rsidR="5A21471D" w:rsidRPr="7E47327C">
        <w:rPr>
          <w:rFonts w:ascii="Arial" w:eastAsia="Times New Roman" w:hAnsi="Arial" w:cs="Arial"/>
          <w:color w:val="000000" w:themeColor="text1"/>
          <w:lang w:eastAsia="en-GB"/>
        </w:rPr>
        <w:t>)</w:t>
      </w:r>
      <w:r w:rsidRPr="7E47327C">
        <w:rPr>
          <w:rFonts w:ascii="Arial" w:eastAsia="Times New Roman" w:hAnsi="Arial" w:cs="Arial"/>
          <w:color w:val="000000" w:themeColor="text1"/>
          <w:lang w:eastAsia="en-GB"/>
        </w:rPr>
        <w:t xml:space="preserve"> for team meetings (travel costs are reimbursed)</w:t>
      </w:r>
    </w:p>
    <w:p w14:paraId="023A645F" w14:textId="5BE3FD66" w:rsidR="00BC6A2A" w:rsidRPr="00BC6A2A" w:rsidRDefault="00BC6A2A" w:rsidP="00BC6A2A">
      <w:pPr>
        <w:pStyle w:val="ListParagraph"/>
        <w:numPr>
          <w:ilvl w:val="0"/>
          <w:numId w:val="2"/>
        </w:numPr>
        <w:rPr>
          <w:rFonts w:ascii="Arial" w:hAnsi="Arial" w:cs="Arial"/>
        </w:rPr>
      </w:pPr>
      <w:r w:rsidRPr="35889449">
        <w:rPr>
          <w:rFonts w:ascii="Arial" w:hAnsi="Arial" w:cs="Arial"/>
        </w:rPr>
        <w:t>Holiday</w:t>
      </w:r>
      <w:r w:rsidR="00770F46" w:rsidRPr="35889449">
        <w:rPr>
          <w:rFonts w:ascii="Arial" w:hAnsi="Arial" w:cs="Arial"/>
        </w:rPr>
        <w:t>:</w:t>
      </w:r>
      <w:r w:rsidRPr="35889449">
        <w:rPr>
          <w:rFonts w:ascii="Arial" w:hAnsi="Arial" w:cs="Arial"/>
        </w:rPr>
        <w:t xml:space="preserve"> based on a </w:t>
      </w:r>
      <w:proofErr w:type="gramStart"/>
      <w:r w:rsidR="00F405EF" w:rsidRPr="35889449">
        <w:rPr>
          <w:rFonts w:ascii="Arial" w:hAnsi="Arial" w:cs="Arial"/>
        </w:rPr>
        <w:t>35</w:t>
      </w:r>
      <w:r w:rsidRPr="35889449">
        <w:rPr>
          <w:rFonts w:ascii="Arial" w:hAnsi="Arial" w:cs="Arial"/>
        </w:rPr>
        <w:t xml:space="preserve"> hour</w:t>
      </w:r>
      <w:proofErr w:type="gramEnd"/>
      <w:r w:rsidRPr="35889449">
        <w:rPr>
          <w:rFonts w:ascii="Arial" w:hAnsi="Arial" w:cs="Arial"/>
        </w:rPr>
        <w:t xml:space="preserve"> working week: 2</w:t>
      </w:r>
      <w:r w:rsidR="0DA5970D" w:rsidRPr="35889449">
        <w:rPr>
          <w:rFonts w:ascii="Arial" w:hAnsi="Arial" w:cs="Arial"/>
        </w:rPr>
        <w:t>5</w:t>
      </w:r>
      <w:r w:rsidRPr="35889449">
        <w:rPr>
          <w:rFonts w:ascii="Arial" w:hAnsi="Arial" w:cs="Arial"/>
        </w:rPr>
        <w:t xml:space="preserve"> days plus </w:t>
      </w:r>
      <w:r w:rsidR="2AFA4CC0" w:rsidRPr="35889449">
        <w:rPr>
          <w:rFonts w:ascii="Arial" w:hAnsi="Arial" w:cs="Arial"/>
        </w:rPr>
        <w:t xml:space="preserve">8 bank holidays, </w:t>
      </w:r>
      <w:r w:rsidRPr="35889449">
        <w:rPr>
          <w:rFonts w:ascii="Arial" w:hAnsi="Arial" w:cs="Arial"/>
        </w:rPr>
        <w:t xml:space="preserve">rising by </w:t>
      </w:r>
      <w:r w:rsidR="45E3E5DA" w:rsidRPr="35889449">
        <w:rPr>
          <w:rFonts w:ascii="Arial" w:hAnsi="Arial" w:cs="Arial"/>
        </w:rPr>
        <w:t>1</w:t>
      </w:r>
      <w:r w:rsidRPr="35889449">
        <w:rPr>
          <w:rFonts w:ascii="Arial" w:hAnsi="Arial" w:cs="Arial"/>
        </w:rPr>
        <w:t xml:space="preserve"> days after every year of service to a maximum of </w:t>
      </w:r>
      <w:r w:rsidR="050431B9" w:rsidRPr="35889449">
        <w:rPr>
          <w:rFonts w:ascii="Arial" w:hAnsi="Arial" w:cs="Arial"/>
        </w:rPr>
        <w:t>30</w:t>
      </w:r>
      <w:r w:rsidRPr="35889449">
        <w:rPr>
          <w:rFonts w:ascii="Arial" w:hAnsi="Arial" w:cs="Arial"/>
        </w:rPr>
        <w:t xml:space="preserve"> days per year</w:t>
      </w:r>
      <w:r w:rsidR="3F4D729A" w:rsidRPr="35889449">
        <w:rPr>
          <w:rFonts w:ascii="Arial" w:hAnsi="Arial" w:cs="Arial"/>
        </w:rPr>
        <w:t xml:space="preserve"> before bank holidays</w:t>
      </w:r>
    </w:p>
    <w:p w14:paraId="424D8FCB" w14:textId="77777777" w:rsidR="00484D9D" w:rsidRPr="00BC6A2A" w:rsidRDefault="00484D9D" w:rsidP="00484D9D">
      <w:pPr>
        <w:pStyle w:val="ListParagraph"/>
        <w:numPr>
          <w:ilvl w:val="0"/>
          <w:numId w:val="2"/>
        </w:numPr>
        <w:rPr>
          <w:rFonts w:ascii="Arial" w:hAnsi="Arial" w:cs="Arial"/>
        </w:rPr>
      </w:pPr>
      <w:r w:rsidRPr="00BC6A2A">
        <w:rPr>
          <w:rFonts w:ascii="Arial" w:hAnsi="Arial" w:cs="Arial"/>
        </w:rPr>
        <w:t>Pension and benefits: NSUN offer an automatic enrolment pension scheme starting with employee and employer contributions of 3.5%, with the option of employer matched contributions to 6% and Employee Assistance programme (EAP)</w:t>
      </w:r>
    </w:p>
    <w:p w14:paraId="6BEB940D" w14:textId="4EF9EB8C" w:rsidR="00BC6A2A" w:rsidRDefault="00BC6A2A" w:rsidP="00BC6A2A">
      <w:pPr>
        <w:numPr>
          <w:ilvl w:val="0"/>
          <w:numId w:val="2"/>
        </w:numPr>
        <w:spacing w:before="100" w:beforeAutospacing="1" w:after="100" w:afterAutospacing="1"/>
        <w:textAlignment w:val="baseline"/>
        <w:rPr>
          <w:rFonts w:ascii="Arial" w:hAnsi="Arial" w:cs="Arial"/>
        </w:rPr>
      </w:pPr>
      <w:r w:rsidRPr="009C7E71">
        <w:rPr>
          <w:rFonts w:ascii="Arial" w:hAnsi="Arial" w:cs="Arial"/>
        </w:rPr>
        <w:t>Probationary period: 6 months</w:t>
      </w:r>
    </w:p>
    <w:p w14:paraId="64CE3C2A" w14:textId="087D5168" w:rsidR="00484D9D" w:rsidRPr="009C7E71" w:rsidRDefault="00484D9D" w:rsidP="00BC6A2A">
      <w:pPr>
        <w:numPr>
          <w:ilvl w:val="0"/>
          <w:numId w:val="2"/>
        </w:numPr>
        <w:spacing w:before="100" w:beforeAutospacing="1" w:after="100" w:afterAutospacing="1"/>
        <w:textAlignment w:val="baseline"/>
        <w:rPr>
          <w:rFonts w:ascii="Arial" w:hAnsi="Arial" w:cs="Arial"/>
        </w:rPr>
      </w:pPr>
      <w:r>
        <w:rPr>
          <w:rFonts w:ascii="Arial" w:hAnsi="Arial" w:cs="Arial"/>
        </w:rPr>
        <w:lastRenderedPageBreak/>
        <w:t xml:space="preserve">Notice period: </w:t>
      </w:r>
      <w:r w:rsidRPr="00484D9D">
        <w:rPr>
          <w:rFonts w:ascii="Arial" w:hAnsi="Arial" w:cs="Arial"/>
        </w:rPr>
        <w:t>1 week during the first 8 weeks, rising to 1 month until the end of the probation period. Following the successful completion of the probationary period notice rises to 2 months</w:t>
      </w:r>
    </w:p>
    <w:p w14:paraId="3AFC3CE6" w14:textId="6827029A" w:rsidR="00BC6A2A" w:rsidRPr="00071747" w:rsidRDefault="00BC6A2A" w:rsidP="00BC6A2A">
      <w:pPr>
        <w:numPr>
          <w:ilvl w:val="0"/>
          <w:numId w:val="2"/>
        </w:numPr>
        <w:spacing w:before="100" w:beforeAutospacing="1" w:after="100" w:afterAutospacing="1"/>
        <w:textAlignment w:val="baseline"/>
        <w:rPr>
          <w:rFonts w:ascii="Arial" w:hAnsi="Arial" w:cs="Arial"/>
          <w:b/>
          <w:bCs/>
        </w:rPr>
      </w:pPr>
      <w:r w:rsidRPr="009C7E71">
        <w:rPr>
          <w:rFonts w:ascii="Arial" w:hAnsi="Arial" w:cs="Arial"/>
        </w:rPr>
        <w:t>Disclosure and Barring: due to the nature of our work, you will be required to have a check with the Disclosure and Barring Service (DBS) for which NSUN will cover the cost.</w:t>
      </w:r>
      <w:r w:rsidR="00122153">
        <w:rPr>
          <w:rFonts w:ascii="Arial" w:hAnsi="Arial" w:cs="Arial"/>
        </w:rPr>
        <w:t xml:space="preserve"> </w:t>
      </w:r>
      <w:r w:rsidR="00122153" w:rsidRPr="00122153">
        <w:rPr>
          <w:rFonts w:ascii="Arial" w:hAnsi="Arial" w:cs="Arial"/>
        </w:rPr>
        <w:t>NSUN is an equal opportunities employer and seeks to encourage applications from all sections of the community. Having a criminal record will not necessarily exclude someone from obtaining or retaining a paid role with us.</w:t>
      </w:r>
    </w:p>
    <w:p w14:paraId="2D06991E" w14:textId="77777777" w:rsidR="001E056B" w:rsidRDefault="001E056B" w:rsidP="00BC6A2A">
      <w:pPr>
        <w:spacing w:before="100" w:beforeAutospacing="1" w:after="100" w:afterAutospacing="1"/>
        <w:textAlignment w:val="baseline"/>
        <w:rPr>
          <w:rFonts w:ascii="Arial" w:hAnsi="Arial" w:cs="Arial"/>
          <w:b/>
          <w:bCs/>
          <w:sz w:val="28"/>
          <w:szCs w:val="28"/>
        </w:rPr>
      </w:pPr>
    </w:p>
    <w:p w14:paraId="79B9117A" w14:textId="1FEBF0ED" w:rsidR="00BC6A2A" w:rsidRPr="00C745F3" w:rsidRDefault="2E868DD3" w:rsidP="7E47327C">
      <w:pPr>
        <w:spacing w:before="100" w:beforeAutospacing="1" w:after="100" w:afterAutospacing="1"/>
        <w:textAlignment w:val="baseline"/>
        <w:rPr>
          <w:rFonts w:ascii="Arial" w:hAnsi="Arial" w:cs="Arial"/>
          <w:b/>
          <w:bCs/>
          <w:sz w:val="28"/>
          <w:szCs w:val="28"/>
        </w:rPr>
      </w:pPr>
      <w:r w:rsidRPr="7E47327C">
        <w:rPr>
          <w:rFonts w:ascii="Arial" w:hAnsi="Arial" w:cs="Arial"/>
          <w:b/>
          <w:bCs/>
          <w:sz w:val="28"/>
          <w:szCs w:val="28"/>
        </w:rPr>
        <w:t>Job description</w:t>
      </w:r>
      <w:r w:rsidR="45EC05F2" w:rsidRPr="7E47327C">
        <w:rPr>
          <w:rFonts w:ascii="Arial" w:hAnsi="Arial" w:cs="Arial"/>
          <w:b/>
          <w:bCs/>
          <w:sz w:val="28"/>
          <w:szCs w:val="28"/>
        </w:rPr>
        <w:t xml:space="preserve"> </w:t>
      </w:r>
    </w:p>
    <w:p w14:paraId="64C69174" w14:textId="54203D0E" w:rsidR="001F56E7" w:rsidRPr="001B3FF6" w:rsidRDefault="001F56E7" w:rsidP="001B3FF6">
      <w:pPr>
        <w:spacing w:before="100" w:beforeAutospacing="1" w:after="100" w:afterAutospacing="1"/>
        <w:textAlignment w:val="baseline"/>
        <w:rPr>
          <w:rFonts w:ascii="Arial" w:hAnsi="Arial" w:cs="Arial"/>
        </w:rPr>
      </w:pPr>
      <w:r w:rsidRPr="001B3FF6">
        <w:rPr>
          <w:rFonts w:ascii="Arial" w:hAnsi="Arial" w:cs="Arial"/>
        </w:rPr>
        <w:t xml:space="preserve">Project </w:t>
      </w:r>
      <w:r w:rsidR="001B3FF6">
        <w:rPr>
          <w:rFonts w:ascii="Arial" w:hAnsi="Arial" w:cs="Arial"/>
        </w:rPr>
        <w:t>M</w:t>
      </w:r>
      <w:r w:rsidRPr="001B3FF6">
        <w:rPr>
          <w:rFonts w:ascii="Arial" w:hAnsi="Arial" w:cs="Arial"/>
        </w:rPr>
        <w:t>anage</w:t>
      </w:r>
      <w:r w:rsidR="001B3FF6">
        <w:rPr>
          <w:rFonts w:ascii="Arial" w:hAnsi="Arial" w:cs="Arial"/>
        </w:rPr>
        <w:t>ment of</w:t>
      </w:r>
      <w:r w:rsidRPr="001B3FF6">
        <w:rPr>
          <w:rFonts w:ascii="Arial" w:hAnsi="Arial" w:cs="Arial"/>
        </w:rPr>
        <w:t xml:space="preserve"> </w:t>
      </w:r>
      <w:r w:rsidR="00237573" w:rsidRPr="001B3FF6">
        <w:rPr>
          <w:rFonts w:ascii="Arial" w:hAnsi="Arial" w:cs="Arial"/>
        </w:rPr>
        <w:t>Syn</w:t>
      </w:r>
      <w:r w:rsidR="00656A12" w:rsidRPr="001B3FF6">
        <w:rPr>
          <w:rFonts w:ascii="Arial" w:hAnsi="Arial" w:cs="Arial"/>
        </w:rPr>
        <w:t xml:space="preserve">ergi’s workstreams </w:t>
      </w:r>
      <w:r w:rsidR="00EE796E" w:rsidRPr="001B3FF6">
        <w:rPr>
          <w:rFonts w:ascii="Arial" w:hAnsi="Arial" w:cs="Arial"/>
        </w:rPr>
        <w:t xml:space="preserve">‘Community Responses to Mental Health’, </w:t>
      </w:r>
      <w:r w:rsidR="00CC62BB" w:rsidRPr="001B3FF6">
        <w:rPr>
          <w:rFonts w:ascii="Arial" w:hAnsi="Arial" w:cs="Arial"/>
        </w:rPr>
        <w:t>‘Supporting Movement Spaces’ and the ‘Festival’</w:t>
      </w:r>
      <w:r w:rsidR="00772452" w:rsidRPr="001B3FF6">
        <w:rPr>
          <w:rFonts w:ascii="Arial" w:hAnsi="Arial" w:cs="Arial"/>
        </w:rPr>
        <w:t xml:space="preserve"> </w:t>
      </w:r>
      <w:r w:rsidR="00991854" w:rsidRPr="001B3FF6">
        <w:rPr>
          <w:rFonts w:ascii="Arial" w:hAnsi="Arial" w:cs="Arial"/>
        </w:rPr>
        <w:t xml:space="preserve">under the supervision of the Synergi Directors which </w:t>
      </w:r>
      <w:r w:rsidR="00C46018" w:rsidRPr="001B3FF6">
        <w:rPr>
          <w:rFonts w:ascii="Arial" w:hAnsi="Arial" w:cs="Arial"/>
        </w:rPr>
        <w:t>will include</w:t>
      </w:r>
      <w:r w:rsidR="0014318E">
        <w:rPr>
          <w:rFonts w:ascii="Arial" w:hAnsi="Arial" w:cs="Arial"/>
        </w:rPr>
        <w:t>:</w:t>
      </w:r>
      <w:r w:rsidR="00C46018" w:rsidRPr="001B3FF6">
        <w:rPr>
          <w:rFonts w:ascii="Arial" w:hAnsi="Arial" w:cs="Arial"/>
        </w:rPr>
        <w:t xml:space="preserve"> </w:t>
      </w:r>
    </w:p>
    <w:p w14:paraId="1F18FD9A" w14:textId="0C7C62EB" w:rsidR="001E056B" w:rsidRDefault="007E0031" w:rsidP="35889449">
      <w:pPr>
        <w:pStyle w:val="ListParagraph"/>
        <w:numPr>
          <w:ilvl w:val="0"/>
          <w:numId w:val="3"/>
        </w:numPr>
        <w:spacing w:before="100" w:beforeAutospacing="1" w:after="100" w:afterAutospacing="1"/>
        <w:textAlignment w:val="baseline"/>
        <w:rPr>
          <w:rFonts w:ascii="Arial" w:hAnsi="Arial" w:cs="Arial"/>
        </w:rPr>
      </w:pPr>
      <w:r w:rsidRPr="35889449">
        <w:rPr>
          <w:rFonts w:ascii="Arial" w:hAnsi="Arial" w:cs="Arial"/>
        </w:rPr>
        <w:t>Identify</w:t>
      </w:r>
      <w:r w:rsidR="001B3FF6">
        <w:rPr>
          <w:rFonts w:ascii="Arial" w:hAnsi="Arial" w:cs="Arial"/>
        </w:rPr>
        <w:t>ing</w:t>
      </w:r>
      <w:r w:rsidRPr="35889449">
        <w:rPr>
          <w:rFonts w:ascii="Arial" w:hAnsi="Arial" w:cs="Arial"/>
        </w:rPr>
        <w:t xml:space="preserve">, </w:t>
      </w:r>
      <w:proofErr w:type="gramStart"/>
      <w:r w:rsidRPr="35889449">
        <w:rPr>
          <w:rFonts w:ascii="Arial" w:hAnsi="Arial" w:cs="Arial"/>
        </w:rPr>
        <w:t>build</w:t>
      </w:r>
      <w:r w:rsidR="001B3FF6">
        <w:rPr>
          <w:rFonts w:ascii="Arial" w:hAnsi="Arial" w:cs="Arial"/>
        </w:rPr>
        <w:t>ing</w:t>
      </w:r>
      <w:proofErr w:type="gramEnd"/>
      <w:r w:rsidRPr="35889449">
        <w:rPr>
          <w:rFonts w:ascii="Arial" w:hAnsi="Arial" w:cs="Arial"/>
        </w:rPr>
        <w:t xml:space="preserve"> and </w:t>
      </w:r>
      <w:r w:rsidR="00904FD2">
        <w:rPr>
          <w:rFonts w:ascii="Arial" w:hAnsi="Arial" w:cs="Arial"/>
        </w:rPr>
        <w:t>maintain</w:t>
      </w:r>
      <w:r w:rsidR="001B3FF6">
        <w:rPr>
          <w:rFonts w:ascii="Arial" w:hAnsi="Arial" w:cs="Arial"/>
        </w:rPr>
        <w:t>ing</w:t>
      </w:r>
      <w:r w:rsidRPr="35889449">
        <w:rPr>
          <w:rFonts w:ascii="Arial" w:hAnsi="Arial" w:cs="Arial"/>
        </w:rPr>
        <w:t xml:space="preserve"> collaborative</w:t>
      </w:r>
      <w:r w:rsidR="001E056B" w:rsidRPr="35889449">
        <w:rPr>
          <w:rFonts w:ascii="Arial" w:hAnsi="Arial" w:cs="Arial"/>
        </w:rPr>
        <w:t xml:space="preserve"> relationships with partners including </w:t>
      </w:r>
      <w:r w:rsidRPr="35889449">
        <w:rPr>
          <w:rFonts w:ascii="Arial" w:hAnsi="Arial" w:cs="Arial"/>
        </w:rPr>
        <w:t xml:space="preserve">those </w:t>
      </w:r>
      <w:r w:rsidR="001E056B" w:rsidRPr="35889449">
        <w:rPr>
          <w:rFonts w:ascii="Arial" w:hAnsi="Arial" w:cs="Arial"/>
        </w:rPr>
        <w:t>within mental health</w:t>
      </w:r>
      <w:r w:rsidRPr="35889449">
        <w:rPr>
          <w:rFonts w:ascii="Arial" w:hAnsi="Arial" w:cs="Arial"/>
        </w:rPr>
        <w:t xml:space="preserve">, racial justice and abolitionist spaces </w:t>
      </w:r>
    </w:p>
    <w:p w14:paraId="6229855E" w14:textId="43362763" w:rsidR="006B484B" w:rsidRDefault="00904FD2" w:rsidP="66DEEB0E">
      <w:pPr>
        <w:pStyle w:val="ListParagraph"/>
        <w:numPr>
          <w:ilvl w:val="0"/>
          <w:numId w:val="3"/>
        </w:numPr>
        <w:spacing w:before="100" w:beforeAutospacing="1" w:after="100" w:afterAutospacing="1"/>
        <w:textAlignment w:val="baseline"/>
        <w:rPr>
          <w:rFonts w:ascii="Arial" w:hAnsi="Arial" w:cs="Arial"/>
        </w:rPr>
      </w:pPr>
      <w:r w:rsidRPr="66DEEB0E">
        <w:rPr>
          <w:rFonts w:ascii="Arial" w:hAnsi="Arial" w:cs="Arial"/>
        </w:rPr>
        <w:t>Undertak</w:t>
      </w:r>
      <w:r w:rsidR="00193C85" w:rsidRPr="66DEEB0E">
        <w:rPr>
          <w:rFonts w:ascii="Arial" w:hAnsi="Arial" w:cs="Arial"/>
        </w:rPr>
        <w:t>ing</w:t>
      </w:r>
      <w:r w:rsidRPr="66DEEB0E">
        <w:rPr>
          <w:rFonts w:ascii="Arial" w:hAnsi="Arial" w:cs="Arial"/>
        </w:rPr>
        <w:t xml:space="preserve"> r</w:t>
      </w:r>
      <w:r w:rsidR="006B484B" w:rsidRPr="66DEEB0E">
        <w:rPr>
          <w:rFonts w:ascii="Arial" w:hAnsi="Arial" w:cs="Arial"/>
        </w:rPr>
        <w:t>esearch on relevant topics to support the development of the work</w:t>
      </w:r>
    </w:p>
    <w:p w14:paraId="4EB3337B" w14:textId="761AA162" w:rsidR="0025030B" w:rsidRDefault="35AFE735" w:rsidP="4917164C">
      <w:pPr>
        <w:pStyle w:val="ListParagraph"/>
        <w:numPr>
          <w:ilvl w:val="0"/>
          <w:numId w:val="6"/>
        </w:numPr>
        <w:spacing w:beforeAutospacing="1" w:afterAutospacing="1"/>
        <w:rPr>
          <w:rFonts w:ascii="Arial" w:hAnsi="Arial" w:cs="Arial"/>
        </w:rPr>
      </w:pPr>
      <w:r w:rsidRPr="4917164C">
        <w:rPr>
          <w:rFonts w:ascii="Arial" w:hAnsi="Arial" w:cs="Arial"/>
        </w:rPr>
        <w:t>Organising events and workshops</w:t>
      </w:r>
      <w:r w:rsidR="7AC5B783" w:rsidRPr="4917164C">
        <w:rPr>
          <w:rFonts w:ascii="Arial" w:hAnsi="Arial" w:cs="Arial"/>
        </w:rPr>
        <w:t>, and developing resources</w:t>
      </w:r>
      <w:r w:rsidRPr="4917164C">
        <w:rPr>
          <w:rFonts w:ascii="Arial" w:hAnsi="Arial" w:cs="Arial"/>
        </w:rPr>
        <w:t xml:space="preserve"> </w:t>
      </w:r>
      <w:r w:rsidR="0F1E3F13" w:rsidRPr="4917164C">
        <w:rPr>
          <w:rFonts w:ascii="Arial" w:hAnsi="Arial" w:cs="Arial"/>
        </w:rPr>
        <w:t xml:space="preserve">on mental health, </w:t>
      </w:r>
      <w:proofErr w:type="gramStart"/>
      <w:r w:rsidR="0F1E3F13" w:rsidRPr="4917164C">
        <w:rPr>
          <w:rFonts w:ascii="Arial" w:hAnsi="Arial" w:cs="Arial"/>
        </w:rPr>
        <w:t>abolition</w:t>
      </w:r>
      <w:proofErr w:type="gramEnd"/>
      <w:r w:rsidR="0F1E3F13" w:rsidRPr="4917164C">
        <w:rPr>
          <w:rFonts w:ascii="Arial" w:hAnsi="Arial" w:cs="Arial"/>
        </w:rPr>
        <w:t xml:space="preserve"> and racial justice</w:t>
      </w:r>
      <w:r w:rsidR="374C82B8" w:rsidRPr="4917164C">
        <w:rPr>
          <w:rFonts w:ascii="Arial" w:hAnsi="Arial" w:cs="Arial"/>
        </w:rPr>
        <w:t xml:space="preserve"> in collaboration with relevant partners </w:t>
      </w:r>
      <w:r w:rsidR="0F1E3F13" w:rsidRPr="4917164C">
        <w:rPr>
          <w:rFonts w:ascii="Arial" w:hAnsi="Arial" w:cs="Arial"/>
        </w:rPr>
        <w:t xml:space="preserve"> </w:t>
      </w:r>
    </w:p>
    <w:p w14:paraId="37367501" w14:textId="76AE2981" w:rsidR="00910AAC" w:rsidRDefault="485F783F" w:rsidP="4917164C">
      <w:pPr>
        <w:pStyle w:val="ListParagraph"/>
        <w:numPr>
          <w:ilvl w:val="0"/>
          <w:numId w:val="6"/>
        </w:numPr>
        <w:spacing w:beforeAutospacing="1" w:afterAutospacing="1"/>
        <w:rPr>
          <w:rFonts w:ascii="Arial" w:hAnsi="Arial" w:cs="Arial"/>
        </w:rPr>
      </w:pPr>
      <w:r w:rsidRPr="4917164C">
        <w:rPr>
          <w:rFonts w:ascii="Arial" w:hAnsi="Arial" w:cs="Arial"/>
        </w:rPr>
        <w:t>Facilitati</w:t>
      </w:r>
      <w:r w:rsidR="7B572C36" w:rsidRPr="4917164C">
        <w:rPr>
          <w:rFonts w:ascii="Arial" w:hAnsi="Arial" w:cs="Arial"/>
        </w:rPr>
        <w:t>ng</w:t>
      </w:r>
      <w:r w:rsidR="3328826A" w:rsidRPr="4917164C">
        <w:rPr>
          <w:rFonts w:ascii="Arial" w:hAnsi="Arial" w:cs="Arial"/>
        </w:rPr>
        <w:t xml:space="preserve"> events and workshops where necessary</w:t>
      </w:r>
    </w:p>
    <w:p w14:paraId="14A1069F" w14:textId="1A9A8E40" w:rsidR="0030206D" w:rsidRPr="0030206D" w:rsidRDefault="27B1EAD8" w:rsidP="66DEEB0E">
      <w:pPr>
        <w:pStyle w:val="ListParagraph"/>
        <w:numPr>
          <w:ilvl w:val="0"/>
          <w:numId w:val="6"/>
        </w:numPr>
        <w:spacing w:beforeAutospacing="1" w:afterAutospacing="1"/>
        <w:rPr>
          <w:rFonts w:ascii="Arial" w:hAnsi="Arial" w:cs="Arial"/>
        </w:rPr>
      </w:pPr>
      <w:r w:rsidRPr="66DEEB0E">
        <w:rPr>
          <w:rFonts w:ascii="Arial" w:hAnsi="Arial" w:cs="Arial"/>
        </w:rPr>
        <w:t>Managing the a</w:t>
      </w:r>
      <w:r w:rsidR="35AFE735" w:rsidRPr="66DEEB0E">
        <w:rPr>
          <w:rFonts w:ascii="Arial" w:hAnsi="Arial" w:cs="Arial"/>
        </w:rPr>
        <w:t>dmin</w:t>
      </w:r>
      <w:r w:rsidR="3DDA0D2E" w:rsidRPr="66DEEB0E">
        <w:rPr>
          <w:rFonts w:ascii="Arial" w:hAnsi="Arial" w:cs="Arial"/>
        </w:rPr>
        <w:t xml:space="preserve">istration of </w:t>
      </w:r>
      <w:r w:rsidR="0EF67C84" w:rsidRPr="66DEEB0E">
        <w:rPr>
          <w:rFonts w:ascii="Arial" w:hAnsi="Arial" w:cs="Arial"/>
        </w:rPr>
        <w:t>all</w:t>
      </w:r>
      <w:r w:rsidR="35AFE735" w:rsidRPr="66DEEB0E">
        <w:rPr>
          <w:rFonts w:ascii="Arial" w:hAnsi="Arial" w:cs="Arial"/>
        </w:rPr>
        <w:t xml:space="preserve"> </w:t>
      </w:r>
      <w:r w:rsidR="28940464" w:rsidRPr="66DEEB0E">
        <w:rPr>
          <w:rFonts w:ascii="Arial" w:hAnsi="Arial" w:cs="Arial"/>
        </w:rPr>
        <w:t xml:space="preserve">events, </w:t>
      </w:r>
      <w:proofErr w:type="gramStart"/>
      <w:r w:rsidR="068AD8A7" w:rsidRPr="66DEEB0E">
        <w:rPr>
          <w:rFonts w:ascii="Arial" w:hAnsi="Arial" w:cs="Arial"/>
        </w:rPr>
        <w:t>activities</w:t>
      </w:r>
      <w:proofErr w:type="gramEnd"/>
      <w:r w:rsidR="068AD8A7" w:rsidRPr="66DEEB0E">
        <w:rPr>
          <w:rFonts w:ascii="Arial" w:hAnsi="Arial" w:cs="Arial"/>
        </w:rPr>
        <w:t xml:space="preserve"> </w:t>
      </w:r>
      <w:r w:rsidR="28940464" w:rsidRPr="66DEEB0E">
        <w:rPr>
          <w:rFonts w:ascii="Arial" w:hAnsi="Arial" w:cs="Arial"/>
        </w:rPr>
        <w:t xml:space="preserve">and </w:t>
      </w:r>
      <w:r w:rsidR="003B598D" w:rsidRPr="66DEEB0E">
        <w:rPr>
          <w:rFonts w:ascii="Arial" w:hAnsi="Arial" w:cs="Arial"/>
        </w:rPr>
        <w:t xml:space="preserve">production of </w:t>
      </w:r>
      <w:r w:rsidR="28940464" w:rsidRPr="66DEEB0E">
        <w:rPr>
          <w:rFonts w:ascii="Arial" w:hAnsi="Arial" w:cs="Arial"/>
        </w:rPr>
        <w:t xml:space="preserve">resources </w:t>
      </w:r>
      <w:r w:rsidR="5826AA34" w:rsidRPr="66DEEB0E">
        <w:rPr>
          <w:rFonts w:ascii="Arial" w:hAnsi="Arial" w:cs="Arial"/>
        </w:rPr>
        <w:t xml:space="preserve">as part of the workstreams </w:t>
      </w:r>
    </w:p>
    <w:p w14:paraId="4B86BD22" w14:textId="33D2EC2C" w:rsidR="00A23F4A" w:rsidRDefault="00A23F4A" w:rsidP="00A23F4A">
      <w:pPr>
        <w:pStyle w:val="ListParagraph"/>
        <w:numPr>
          <w:ilvl w:val="0"/>
          <w:numId w:val="6"/>
        </w:numPr>
        <w:spacing w:before="100" w:beforeAutospacing="1" w:after="100" w:afterAutospacing="1"/>
        <w:textAlignment w:val="baseline"/>
        <w:rPr>
          <w:rFonts w:ascii="Arial" w:hAnsi="Arial" w:cs="Arial"/>
        </w:rPr>
      </w:pPr>
      <w:r>
        <w:rPr>
          <w:rFonts w:ascii="Arial" w:hAnsi="Arial" w:cs="Arial"/>
        </w:rPr>
        <w:t>Work</w:t>
      </w:r>
      <w:r w:rsidR="00D77F6E">
        <w:rPr>
          <w:rFonts w:ascii="Arial" w:hAnsi="Arial" w:cs="Arial"/>
        </w:rPr>
        <w:t>ing</w:t>
      </w:r>
      <w:r>
        <w:rPr>
          <w:rFonts w:ascii="Arial" w:hAnsi="Arial" w:cs="Arial"/>
        </w:rPr>
        <w:t xml:space="preserve"> with </w:t>
      </w:r>
      <w:r w:rsidR="006B484B">
        <w:rPr>
          <w:rFonts w:ascii="Arial" w:hAnsi="Arial" w:cs="Arial"/>
        </w:rPr>
        <w:t>and coordinat</w:t>
      </w:r>
      <w:r w:rsidR="006C7DA6">
        <w:rPr>
          <w:rFonts w:ascii="Arial" w:hAnsi="Arial" w:cs="Arial"/>
        </w:rPr>
        <w:t>ing</w:t>
      </w:r>
      <w:r w:rsidR="006B484B">
        <w:rPr>
          <w:rFonts w:ascii="Arial" w:hAnsi="Arial" w:cs="Arial"/>
        </w:rPr>
        <w:t xml:space="preserve"> </w:t>
      </w:r>
      <w:r>
        <w:rPr>
          <w:rFonts w:ascii="Arial" w:hAnsi="Arial" w:cs="Arial"/>
        </w:rPr>
        <w:t>organisers and researchers to identify and map the ways carceral mental health operates</w:t>
      </w:r>
      <w:r w:rsidR="007D5EC3">
        <w:rPr>
          <w:rFonts w:ascii="Arial" w:hAnsi="Arial" w:cs="Arial"/>
        </w:rPr>
        <w:t xml:space="preserve"> in different parts of the country </w:t>
      </w:r>
    </w:p>
    <w:p w14:paraId="2E34DDB8" w14:textId="35421F5D" w:rsidR="007D5EC3" w:rsidRDefault="00192182" w:rsidP="66DEEB0E">
      <w:pPr>
        <w:pStyle w:val="ListParagraph"/>
        <w:numPr>
          <w:ilvl w:val="0"/>
          <w:numId w:val="6"/>
        </w:numPr>
        <w:spacing w:before="100" w:beforeAutospacing="1" w:after="100" w:afterAutospacing="1"/>
        <w:textAlignment w:val="baseline"/>
        <w:rPr>
          <w:rFonts w:ascii="Arial" w:hAnsi="Arial" w:cs="Arial"/>
        </w:rPr>
      </w:pPr>
      <w:r w:rsidRPr="66DEEB0E">
        <w:rPr>
          <w:rFonts w:ascii="Arial" w:hAnsi="Arial" w:cs="Arial"/>
        </w:rPr>
        <w:t>Oversee</w:t>
      </w:r>
      <w:r w:rsidR="00F23787" w:rsidRPr="66DEEB0E">
        <w:rPr>
          <w:rFonts w:ascii="Arial" w:hAnsi="Arial" w:cs="Arial"/>
        </w:rPr>
        <w:t>ing</w:t>
      </w:r>
      <w:r w:rsidRPr="66DEEB0E">
        <w:rPr>
          <w:rFonts w:ascii="Arial" w:hAnsi="Arial" w:cs="Arial"/>
        </w:rPr>
        <w:t xml:space="preserve"> the d</w:t>
      </w:r>
      <w:r w:rsidR="007D5EC3" w:rsidRPr="66DEEB0E">
        <w:rPr>
          <w:rFonts w:ascii="Arial" w:hAnsi="Arial" w:cs="Arial"/>
        </w:rPr>
        <w:t>evelop</w:t>
      </w:r>
      <w:r w:rsidRPr="66DEEB0E">
        <w:rPr>
          <w:rFonts w:ascii="Arial" w:hAnsi="Arial" w:cs="Arial"/>
        </w:rPr>
        <w:t>ment of</w:t>
      </w:r>
      <w:r w:rsidR="007D5EC3" w:rsidRPr="66DEEB0E">
        <w:rPr>
          <w:rFonts w:ascii="Arial" w:hAnsi="Arial" w:cs="Arial"/>
        </w:rPr>
        <w:t xml:space="preserve"> complex ideas</w:t>
      </w:r>
      <w:r w:rsidR="006B484B" w:rsidRPr="66DEEB0E">
        <w:rPr>
          <w:rFonts w:ascii="Arial" w:hAnsi="Arial" w:cs="Arial"/>
        </w:rPr>
        <w:t xml:space="preserve"> </w:t>
      </w:r>
      <w:r w:rsidR="00C6598E" w:rsidRPr="66DEEB0E">
        <w:rPr>
          <w:rFonts w:ascii="Arial" w:hAnsi="Arial" w:cs="Arial"/>
        </w:rPr>
        <w:t xml:space="preserve">and resources </w:t>
      </w:r>
      <w:r w:rsidR="0011635A" w:rsidRPr="66DEEB0E">
        <w:rPr>
          <w:rFonts w:ascii="Arial" w:hAnsi="Arial" w:cs="Arial"/>
        </w:rPr>
        <w:t xml:space="preserve">for </w:t>
      </w:r>
      <w:r w:rsidR="006B484B" w:rsidRPr="66DEEB0E">
        <w:rPr>
          <w:rFonts w:ascii="Arial" w:hAnsi="Arial" w:cs="Arial"/>
        </w:rPr>
        <w:t>varied audiences including grassroots groups and civil society organisation</w:t>
      </w:r>
      <w:r w:rsidR="005313DA" w:rsidRPr="66DEEB0E">
        <w:rPr>
          <w:rFonts w:ascii="Arial" w:hAnsi="Arial" w:cs="Arial"/>
        </w:rPr>
        <w:t>s</w:t>
      </w:r>
    </w:p>
    <w:p w14:paraId="3172EF9C" w14:textId="2C91233B" w:rsidR="00992207" w:rsidRPr="00992207" w:rsidRDefault="6D19F3E6" w:rsidP="66DEEB0E">
      <w:pPr>
        <w:pStyle w:val="ListParagraph"/>
        <w:numPr>
          <w:ilvl w:val="0"/>
          <w:numId w:val="6"/>
        </w:numPr>
        <w:spacing w:before="100" w:beforeAutospacing="1" w:after="100" w:afterAutospacing="1"/>
        <w:textAlignment w:val="baseline"/>
        <w:rPr>
          <w:rFonts w:ascii="Arial" w:hAnsi="Arial" w:cs="Arial"/>
        </w:rPr>
      </w:pPr>
      <w:r w:rsidRPr="66DEEB0E">
        <w:rPr>
          <w:rFonts w:ascii="Arial" w:hAnsi="Arial" w:cs="Arial"/>
        </w:rPr>
        <w:t>Deliver</w:t>
      </w:r>
      <w:r w:rsidR="7C80481E" w:rsidRPr="66DEEB0E">
        <w:rPr>
          <w:rFonts w:ascii="Arial" w:hAnsi="Arial" w:cs="Arial"/>
        </w:rPr>
        <w:t>ing</w:t>
      </w:r>
      <w:r w:rsidRPr="66DEEB0E">
        <w:rPr>
          <w:rFonts w:ascii="Arial" w:hAnsi="Arial" w:cs="Arial"/>
        </w:rPr>
        <w:t xml:space="preserve"> projects </w:t>
      </w:r>
      <w:r w:rsidR="226473E5" w:rsidRPr="66DEEB0E">
        <w:rPr>
          <w:rFonts w:ascii="Arial" w:hAnsi="Arial" w:cs="Arial"/>
        </w:rPr>
        <w:t xml:space="preserve">to agreed budgets </w:t>
      </w:r>
    </w:p>
    <w:p w14:paraId="00C3E313" w14:textId="142A574C" w:rsidR="4917164C" w:rsidRDefault="4917164C" w:rsidP="4917164C">
      <w:pPr>
        <w:spacing w:beforeAutospacing="1" w:afterAutospacing="1"/>
        <w:rPr>
          <w:rFonts w:ascii="Arial" w:hAnsi="Arial" w:cs="Arial"/>
        </w:rPr>
      </w:pPr>
    </w:p>
    <w:p w14:paraId="5A4B6275" w14:textId="02F4B838" w:rsidR="00A23F4A" w:rsidRDefault="00736CB2" w:rsidP="007D5EC3">
      <w:pPr>
        <w:spacing w:before="100" w:beforeAutospacing="1" w:after="100" w:afterAutospacing="1"/>
        <w:textAlignment w:val="baseline"/>
        <w:rPr>
          <w:rFonts w:ascii="Arial" w:hAnsi="Arial" w:cs="Arial"/>
        </w:rPr>
      </w:pPr>
      <w:r>
        <w:rPr>
          <w:rFonts w:ascii="Arial" w:hAnsi="Arial" w:cs="Arial"/>
        </w:rPr>
        <w:t>Website and</w:t>
      </w:r>
      <w:r w:rsidR="007D5EC3">
        <w:rPr>
          <w:rFonts w:ascii="Arial" w:hAnsi="Arial" w:cs="Arial"/>
        </w:rPr>
        <w:t xml:space="preserve"> </w:t>
      </w:r>
      <w:r w:rsidR="00AB02E5">
        <w:rPr>
          <w:rFonts w:ascii="Arial" w:hAnsi="Arial" w:cs="Arial"/>
        </w:rPr>
        <w:t>C</w:t>
      </w:r>
      <w:r w:rsidR="007D5EC3">
        <w:rPr>
          <w:rFonts w:ascii="Arial" w:hAnsi="Arial" w:cs="Arial"/>
        </w:rPr>
        <w:t>ommunications</w:t>
      </w:r>
    </w:p>
    <w:p w14:paraId="3C958370" w14:textId="35465DE4" w:rsidR="00C55F0C" w:rsidRDefault="00C55F0C" w:rsidP="00ED76A0">
      <w:pPr>
        <w:pStyle w:val="ListParagraph"/>
        <w:numPr>
          <w:ilvl w:val="0"/>
          <w:numId w:val="7"/>
        </w:numPr>
        <w:spacing w:before="100" w:beforeAutospacing="1" w:after="100" w:afterAutospacing="1"/>
        <w:textAlignment w:val="baseline"/>
        <w:rPr>
          <w:rFonts w:ascii="Arial" w:hAnsi="Arial" w:cs="Arial"/>
        </w:rPr>
      </w:pPr>
      <w:r>
        <w:rPr>
          <w:rFonts w:ascii="Arial" w:hAnsi="Arial" w:cs="Arial"/>
        </w:rPr>
        <w:t>Develop</w:t>
      </w:r>
      <w:r w:rsidR="006C7DA6">
        <w:rPr>
          <w:rFonts w:ascii="Arial" w:hAnsi="Arial" w:cs="Arial"/>
        </w:rPr>
        <w:t>ing</w:t>
      </w:r>
      <w:r>
        <w:rPr>
          <w:rFonts w:ascii="Arial" w:hAnsi="Arial" w:cs="Arial"/>
        </w:rPr>
        <w:t xml:space="preserve"> and implement</w:t>
      </w:r>
      <w:r w:rsidR="006C7DA6">
        <w:rPr>
          <w:rFonts w:ascii="Arial" w:hAnsi="Arial" w:cs="Arial"/>
        </w:rPr>
        <w:t>ing</w:t>
      </w:r>
      <w:r>
        <w:rPr>
          <w:rFonts w:ascii="Arial" w:hAnsi="Arial" w:cs="Arial"/>
        </w:rPr>
        <w:t xml:space="preserve"> a communications strategy across Synergi’s work on social media platforms and the website </w:t>
      </w:r>
    </w:p>
    <w:p w14:paraId="12F031DE" w14:textId="1F84648C" w:rsidR="0061653E" w:rsidRDefault="0061653E" w:rsidP="66DEEB0E">
      <w:pPr>
        <w:pStyle w:val="ListParagraph"/>
        <w:numPr>
          <w:ilvl w:val="0"/>
          <w:numId w:val="7"/>
        </w:numPr>
        <w:spacing w:before="100" w:beforeAutospacing="1" w:after="100" w:afterAutospacing="1"/>
        <w:textAlignment w:val="baseline"/>
        <w:rPr>
          <w:rFonts w:ascii="Arial" w:hAnsi="Arial" w:cs="Arial"/>
        </w:rPr>
      </w:pPr>
      <w:r w:rsidRPr="66DEEB0E">
        <w:rPr>
          <w:rFonts w:ascii="Arial" w:hAnsi="Arial" w:cs="Arial"/>
        </w:rPr>
        <w:t>Manag</w:t>
      </w:r>
      <w:r w:rsidR="006C7DA6" w:rsidRPr="66DEEB0E">
        <w:rPr>
          <w:rFonts w:ascii="Arial" w:hAnsi="Arial" w:cs="Arial"/>
        </w:rPr>
        <w:t>ing</w:t>
      </w:r>
      <w:r w:rsidRPr="66DEEB0E">
        <w:rPr>
          <w:rFonts w:ascii="Arial" w:hAnsi="Arial" w:cs="Arial"/>
        </w:rPr>
        <w:t xml:space="preserve"> and updat</w:t>
      </w:r>
      <w:r w:rsidR="00084861" w:rsidRPr="66DEEB0E">
        <w:rPr>
          <w:rFonts w:ascii="Arial" w:hAnsi="Arial" w:cs="Arial"/>
        </w:rPr>
        <w:t>ing</w:t>
      </w:r>
      <w:r w:rsidRPr="66DEEB0E">
        <w:rPr>
          <w:rFonts w:ascii="Arial" w:hAnsi="Arial" w:cs="Arial"/>
        </w:rPr>
        <w:t xml:space="preserve"> the Synergi website</w:t>
      </w:r>
    </w:p>
    <w:p w14:paraId="59D259A8" w14:textId="0E39C173" w:rsidR="00DD588C" w:rsidRPr="00ED76A0" w:rsidRDefault="00DD588C" w:rsidP="66DEEB0E">
      <w:pPr>
        <w:pStyle w:val="ListParagraph"/>
        <w:numPr>
          <w:ilvl w:val="0"/>
          <w:numId w:val="7"/>
        </w:numPr>
        <w:spacing w:before="100" w:beforeAutospacing="1" w:after="100" w:afterAutospacing="1"/>
        <w:textAlignment w:val="baseline"/>
        <w:rPr>
          <w:rFonts w:ascii="Arial" w:hAnsi="Arial" w:cs="Arial"/>
        </w:rPr>
      </w:pPr>
      <w:r w:rsidRPr="66DEEB0E">
        <w:rPr>
          <w:rFonts w:ascii="Arial" w:hAnsi="Arial" w:cs="Arial"/>
        </w:rPr>
        <w:t>Managing and updating Synergi’s social media accounts</w:t>
      </w:r>
    </w:p>
    <w:p w14:paraId="570AB3A1" w14:textId="17791803" w:rsidR="006B484B" w:rsidRDefault="666C2130" w:rsidP="006B484B">
      <w:pPr>
        <w:pStyle w:val="ListParagraph"/>
        <w:numPr>
          <w:ilvl w:val="0"/>
          <w:numId w:val="7"/>
        </w:numPr>
        <w:spacing w:before="100" w:beforeAutospacing="1" w:after="100" w:afterAutospacing="1"/>
        <w:textAlignment w:val="baseline"/>
        <w:rPr>
          <w:rFonts w:ascii="Arial" w:hAnsi="Arial" w:cs="Arial"/>
        </w:rPr>
      </w:pPr>
      <w:r w:rsidRPr="4917164C">
        <w:rPr>
          <w:rFonts w:ascii="Arial" w:hAnsi="Arial" w:cs="Arial"/>
        </w:rPr>
        <w:t>Commission</w:t>
      </w:r>
      <w:r w:rsidR="00084861">
        <w:rPr>
          <w:rFonts w:ascii="Arial" w:hAnsi="Arial" w:cs="Arial"/>
        </w:rPr>
        <w:t>ing</w:t>
      </w:r>
      <w:r w:rsidRPr="4917164C">
        <w:rPr>
          <w:rFonts w:ascii="Arial" w:hAnsi="Arial" w:cs="Arial"/>
        </w:rPr>
        <w:t xml:space="preserve"> and edit</w:t>
      </w:r>
      <w:r w:rsidR="00084861">
        <w:rPr>
          <w:rFonts w:ascii="Arial" w:hAnsi="Arial" w:cs="Arial"/>
        </w:rPr>
        <w:t>ing</w:t>
      </w:r>
      <w:r w:rsidRPr="4917164C">
        <w:rPr>
          <w:rFonts w:ascii="Arial" w:hAnsi="Arial" w:cs="Arial"/>
        </w:rPr>
        <w:t xml:space="preserve"> blog posts for the website</w:t>
      </w:r>
    </w:p>
    <w:p w14:paraId="6E13BD3D" w14:textId="239E7BAE" w:rsidR="4917164C" w:rsidRDefault="4917164C" w:rsidP="4917164C">
      <w:pPr>
        <w:spacing w:beforeAutospacing="1" w:afterAutospacing="1"/>
        <w:rPr>
          <w:rFonts w:ascii="Arial" w:hAnsi="Arial" w:cs="Arial"/>
        </w:rPr>
      </w:pPr>
    </w:p>
    <w:p w14:paraId="5B048261" w14:textId="2F468EB1" w:rsidR="006B484B" w:rsidRPr="006B484B" w:rsidRDefault="006B484B" w:rsidP="006B484B">
      <w:pPr>
        <w:spacing w:before="100" w:beforeAutospacing="1" w:after="100" w:afterAutospacing="1"/>
        <w:textAlignment w:val="baseline"/>
        <w:rPr>
          <w:rFonts w:ascii="Arial" w:hAnsi="Arial" w:cs="Arial"/>
        </w:rPr>
      </w:pPr>
      <w:r>
        <w:rPr>
          <w:rFonts w:ascii="Arial" w:hAnsi="Arial" w:cs="Arial"/>
        </w:rPr>
        <w:t xml:space="preserve">General tasks </w:t>
      </w:r>
    </w:p>
    <w:p w14:paraId="1F0BBD2E" w14:textId="77777777" w:rsidR="00C523E6" w:rsidRPr="00C523E6" w:rsidRDefault="00C523E6" w:rsidP="66DEEB0E">
      <w:pPr>
        <w:pStyle w:val="ListParagraph"/>
        <w:numPr>
          <w:ilvl w:val="0"/>
          <w:numId w:val="3"/>
        </w:numPr>
        <w:spacing w:before="100" w:beforeAutospacing="1" w:after="100" w:afterAutospacing="1"/>
        <w:textAlignment w:val="baseline"/>
        <w:rPr>
          <w:rFonts w:ascii="Arial" w:hAnsi="Arial" w:cs="Arial"/>
        </w:rPr>
      </w:pPr>
      <w:r w:rsidRPr="66DEEB0E">
        <w:rPr>
          <w:rFonts w:ascii="Arial" w:hAnsi="Arial" w:cs="Arial"/>
        </w:rPr>
        <w:t>Working closely with the wider Synergi team to make sure that work across Synergi is integrated and that regular learning and sharing is taking place</w:t>
      </w:r>
    </w:p>
    <w:p w14:paraId="413BBFB3" w14:textId="65946AB6" w:rsidR="00C523E6" w:rsidRPr="006A359A" w:rsidRDefault="00C523E6" w:rsidP="66DEEB0E">
      <w:pPr>
        <w:pStyle w:val="ListParagraph"/>
        <w:numPr>
          <w:ilvl w:val="0"/>
          <w:numId w:val="3"/>
        </w:numPr>
        <w:spacing w:before="100" w:beforeAutospacing="1" w:after="100" w:afterAutospacing="1"/>
        <w:textAlignment w:val="baseline"/>
        <w:rPr>
          <w:rFonts w:ascii="Arial" w:hAnsi="Arial" w:cs="Arial"/>
        </w:rPr>
      </w:pPr>
      <w:r w:rsidRPr="66DEEB0E">
        <w:rPr>
          <w:rFonts w:ascii="Arial" w:hAnsi="Arial" w:cs="Arial"/>
        </w:rPr>
        <w:lastRenderedPageBreak/>
        <w:t xml:space="preserve">Establishing and maintaining appropriate IT systems where needed to ensure the smooth running of the workstreams and </w:t>
      </w:r>
      <w:r w:rsidR="00A84C2F" w:rsidRPr="66DEEB0E">
        <w:rPr>
          <w:rFonts w:ascii="Arial" w:hAnsi="Arial" w:cs="Arial"/>
        </w:rPr>
        <w:t>comms platforms</w:t>
      </w:r>
    </w:p>
    <w:p w14:paraId="3AE80F81" w14:textId="3B5F18E2" w:rsidR="0081061E" w:rsidRPr="0081061E" w:rsidRDefault="006B484B" w:rsidP="66DEEB0E">
      <w:pPr>
        <w:pStyle w:val="ListParagraph"/>
        <w:numPr>
          <w:ilvl w:val="0"/>
          <w:numId w:val="3"/>
        </w:numPr>
        <w:spacing w:before="100" w:beforeAutospacing="1" w:after="100" w:afterAutospacing="1"/>
        <w:textAlignment w:val="baseline"/>
        <w:rPr>
          <w:rFonts w:ascii="Arial" w:hAnsi="Arial" w:cs="Arial"/>
        </w:rPr>
      </w:pPr>
      <w:r w:rsidRPr="66DEEB0E">
        <w:rPr>
          <w:rFonts w:ascii="Arial" w:hAnsi="Arial" w:cs="Arial"/>
        </w:rPr>
        <w:t>W</w:t>
      </w:r>
      <w:r w:rsidR="0081061E" w:rsidRPr="66DEEB0E">
        <w:rPr>
          <w:rFonts w:ascii="Arial" w:hAnsi="Arial" w:cs="Arial"/>
        </w:rPr>
        <w:t>ork</w:t>
      </w:r>
      <w:r w:rsidR="00A84C2F" w:rsidRPr="66DEEB0E">
        <w:rPr>
          <w:rFonts w:ascii="Arial" w:hAnsi="Arial" w:cs="Arial"/>
        </w:rPr>
        <w:t>ing</w:t>
      </w:r>
      <w:r w:rsidR="0081061E" w:rsidRPr="66DEEB0E">
        <w:rPr>
          <w:rFonts w:ascii="Arial" w:hAnsi="Arial" w:cs="Arial"/>
        </w:rPr>
        <w:t xml:space="preserve"> closely with Synergi team</w:t>
      </w:r>
      <w:r w:rsidR="00564C1B" w:rsidRPr="66DEEB0E">
        <w:rPr>
          <w:rFonts w:ascii="Arial" w:hAnsi="Arial" w:cs="Arial"/>
        </w:rPr>
        <w:t xml:space="preserve">, </w:t>
      </w:r>
      <w:r w:rsidR="00F5040B" w:rsidRPr="66DEEB0E">
        <w:rPr>
          <w:rFonts w:ascii="Arial" w:hAnsi="Arial" w:cs="Arial"/>
        </w:rPr>
        <w:t>Synergi’s learning partner,</w:t>
      </w:r>
      <w:r w:rsidR="0081061E" w:rsidRPr="66DEEB0E">
        <w:rPr>
          <w:rFonts w:ascii="Arial" w:hAnsi="Arial" w:cs="Arial"/>
        </w:rPr>
        <w:t xml:space="preserve"> and wider NSUN team on any other duties as required by your line manager and commensurate with the role</w:t>
      </w:r>
    </w:p>
    <w:p w14:paraId="31E071B6" w14:textId="3BD09CC1" w:rsidR="001E056B" w:rsidRPr="0081061E" w:rsidRDefault="001E056B" w:rsidP="0081061E">
      <w:pPr>
        <w:spacing w:before="100" w:beforeAutospacing="1" w:after="100" w:afterAutospacing="1"/>
        <w:textAlignment w:val="baseline"/>
        <w:rPr>
          <w:rFonts w:ascii="Arial" w:hAnsi="Arial" w:cs="Arial"/>
        </w:rPr>
      </w:pPr>
    </w:p>
    <w:p w14:paraId="28A0CCEF" w14:textId="77777777" w:rsidR="00BC6A2A" w:rsidRPr="00C745F3" w:rsidRDefault="3AD0C918" w:rsidP="66DEEB0E">
      <w:pPr>
        <w:spacing w:before="100" w:beforeAutospacing="1" w:after="100" w:afterAutospacing="1"/>
        <w:textAlignment w:val="baseline"/>
        <w:rPr>
          <w:rFonts w:ascii="Arial" w:hAnsi="Arial" w:cs="Arial"/>
          <w:b/>
          <w:bCs/>
          <w:sz w:val="28"/>
          <w:szCs w:val="28"/>
        </w:rPr>
      </w:pPr>
      <w:r w:rsidRPr="66DEEB0E">
        <w:rPr>
          <w:rFonts w:ascii="Arial" w:hAnsi="Arial" w:cs="Arial"/>
          <w:b/>
          <w:bCs/>
          <w:sz w:val="28"/>
          <w:szCs w:val="28"/>
        </w:rPr>
        <w:t>Person specification</w:t>
      </w:r>
    </w:p>
    <w:p w14:paraId="3BE2B162" w14:textId="740B3E32" w:rsidR="00BC6A2A" w:rsidRDefault="00BC6A2A" w:rsidP="00BC6A2A">
      <w:pPr>
        <w:rPr>
          <w:rFonts w:ascii="Arial" w:hAnsi="Arial" w:cs="Arial"/>
        </w:rPr>
      </w:pPr>
      <w:r w:rsidRPr="66DEEB0E">
        <w:rPr>
          <w:rFonts w:ascii="Arial" w:hAnsi="Arial" w:cs="Arial"/>
        </w:rPr>
        <w:t xml:space="preserve">The following skills, knowledge and experience are required to carry out this role. </w:t>
      </w:r>
    </w:p>
    <w:p w14:paraId="02BBDE2A" w14:textId="77777777" w:rsidR="00BC6A2A" w:rsidRDefault="00BC6A2A" w:rsidP="00BC6A2A">
      <w:pPr>
        <w:rPr>
          <w:rFonts w:ascii="Arial" w:hAnsi="Arial" w:cs="Arial"/>
        </w:rPr>
      </w:pPr>
    </w:p>
    <w:tbl>
      <w:tblPr>
        <w:tblStyle w:val="TableGrid"/>
        <w:tblW w:w="0" w:type="auto"/>
        <w:tblLook w:val="04A0" w:firstRow="1" w:lastRow="0" w:firstColumn="1" w:lastColumn="0" w:noHBand="0" w:noVBand="1"/>
      </w:tblPr>
      <w:tblGrid>
        <w:gridCol w:w="4508"/>
        <w:gridCol w:w="4508"/>
      </w:tblGrid>
      <w:tr w:rsidR="00BC6A2A" w14:paraId="02380FC6" w14:textId="77777777" w:rsidTr="7E47327C">
        <w:tc>
          <w:tcPr>
            <w:tcW w:w="4508" w:type="dxa"/>
          </w:tcPr>
          <w:p w14:paraId="7C469166" w14:textId="77777777" w:rsidR="00BC6A2A" w:rsidRPr="00AD503F" w:rsidRDefault="00BC6A2A" w:rsidP="00A60A48">
            <w:pPr>
              <w:rPr>
                <w:rFonts w:ascii="Arial" w:hAnsi="Arial" w:cs="Arial"/>
                <w:b/>
                <w:bCs/>
              </w:rPr>
            </w:pPr>
            <w:r w:rsidRPr="66DEEB0E">
              <w:rPr>
                <w:rFonts w:ascii="Arial" w:hAnsi="Arial" w:cs="Arial"/>
                <w:b/>
                <w:bCs/>
              </w:rPr>
              <w:t>Essential</w:t>
            </w:r>
          </w:p>
        </w:tc>
        <w:tc>
          <w:tcPr>
            <w:tcW w:w="4508" w:type="dxa"/>
          </w:tcPr>
          <w:p w14:paraId="3A44F356" w14:textId="77777777" w:rsidR="00BC6A2A" w:rsidRPr="00AD503F" w:rsidRDefault="00BC6A2A" w:rsidP="00A60A48">
            <w:pPr>
              <w:rPr>
                <w:rFonts w:ascii="Arial" w:hAnsi="Arial" w:cs="Arial"/>
                <w:b/>
                <w:bCs/>
              </w:rPr>
            </w:pPr>
            <w:r w:rsidRPr="00AD503F">
              <w:rPr>
                <w:rFonts w:ascii="Arial" w:hAnsi="Arial" w:cs="Arial"/>
                <w:b/>
                <w:bCs/>
              </w:rPr>
              <w:t xml:space="preserve">Beneficial </w:t>
            </w:r>
          </w:p>
        </w:tc>
      </w:tr>
      <w:tr w:rsidR="00DA328C" w14:paraId="0CE44FE6" w14:textId="77777777" w:rsidTr="7E47327C">
        <w:tc>
          <w:tcPr>
            <w:tcW w:w="4508" w:type="dxa"/>
          </w:tcPr>
          <w:p w14:paraId="53E7BFD3" w14:textId="0AB2046E" w:rsidR="00DA328C" w:rsidRDefault="17D7676A" w:rsidP="00DA328C">
            <w:pPr>
              <w:rPr>
                <w:rFonts w:ascii="Arial" w:hAnsi="Arial" w:cs="Arial"/>
              </w:rPr>
            </w:pPr>
            <w:r w:rsidRPr="66DEEB0E">
              <w:rPr>
                <w:rFonts w:ascii="Arial" w:eastAsia="Times New Roman" w:hAnsi="Arial" w:cs="Arial"/>
              </w:rPr>
              <w:t xml:space="preserve">Lived experience of mental ill-health, </w:t>
            </w:r>
            <w:proofErr w:type="gramStart"/>
            <w:r w:rsidRPr="66DEEB0E">
              <w:rPr>
                <w:rFonts w:ascii="Arial" w:eastAsia="Times New Roman" w:hAnsi="Arial" w:cs="Arial"/>
              </w:rPr>
              <w:t>distress</w:t>
            </w:r>
            <w:proofErr w:type="gramEnd"/>
            <w:r w:rsidRPr="66DEEB0E">
              <w:rPr>
                <w:rFonts w:ascii="Arial" w:eastAsia="Times New Roman" w:hAnsi="Arial" w:cs="Arial"/>
              </w:rPr>
              <w:t xml:space="preserve"> or trauma. Please do not feel </w:t>
            </w:r>
            <w:r w:rsidR="2ECD77F0" w:rsidRPr="66DEEB0E">
              <w:rPr>
                <w:rFonts w:ascii="Arial" w:eastAsia="Times New Roman" w:hAnsi="Arial" w:cs="Arial"/>
              </w:rPr>
              <w:t xml:space="preserve">the </w:t>
            </w:r>
            <w:r w:rsidRPr="66DEEB0E">
              <w:rPr>
                <w:rFonts w:ascii="Arial" w:eastAsia="Times New Roman" w:hAnsi="Arial" w:cs="Arial"/>
              </w:rPr>
              <w:t>need to disclose anything in detail: we are more interested in how your lived experience informs your ways of working and/or your interest in the role</w:t>
            </w:r>
          </w:p>
        </w:tc>
        <w:tc>
          <w:tcPr>
            <w:tcW w:w="4508" w:type="dxa"/>
          </w:tcPr>
          <w:p w14:paraId="7CB6D3B2" w14:textId="73B0A40F" w:rsidR="00DA328C" w:rsidRDefault="18FADE06" w:rsidP="00DA328C">
            <w:pPr>
              <w:rPr>
                <w:rFonts w:ascii="Arial" w:hAnsi="Arial" w:cs="Arial"/>
                <w:shd w:val="clear" w:color="auto" w:fill="FFFFFF"/>
              </w:rPr>
            </w:pPr>
            <w:r w:rsidRPr="004779DD">
              <w:rPr>
                <w:rFonts w:ascii="Arial" w:hAnsi="Arial" w:cs="Arial"/>
                <w:shd w:val="clear" w:color="auto" w:fill="FFFFFF"/>
              </w:rPr>
              <w:t>Understanding of mental health in a UK context, including on issues facing specific groups of focus for Synergi; trans and non-binary people, Muslims and refugees and asylum-seekers</w:t>
            </w:r>
          </w:p>
        </w:tc>
      </w:tr>
      <w:tr w:rsidR="007431E1" w14:paraId="4208DE6E" w14:textId="77777777" w:rsidTr="7E47327C">
        <w:tc>
          <w:tcPr>
            <w:tcW w:w="4508" w:type="dxa"/>
          </w:tcPr>
          <w:p w14:paraId="687D15EE" w14:textId="35BAF10E" w:rsidR="007431E1" w:rsidRDefault="000E1828" w:rsidP="00DA328C">
            <w:pPr>
              <w:rPr>
                <w:rFonts w:ascii="Arial" w:hAnsi="Arial" w:cs="Arial"/>
              </w:rPr>
            </w:pPr>
            <w:r>
              <w:rPr>
                <w:rFonts w:ascii="Arial" w:hAnsi="Arial" w:cs="Arial"/>
              </w:rPr>
              <w:t xml:space="preserve">Good understanding of and </w:t>
            </w:r>
            <w:r w:rsidR="00FA7E5B">
              <w:rPr>
                <w:rFonts w:ascii="Arial" w:hAnsi="Arial" w:cs="Arial"/>
              </w:rPr>
              <w:t>c</w:t>
            </w:r>
            <w:r w:rsidR="007431E1">
              <w:rPr>
                <w:rFonts w:ascii="Arial" w:hAnsi="Arial" w:cs="Arial"/>
              </w:rPr>
              <w:t>ommitment to racial justice and abolition</w:t>
            </w:r>
          </w:p>
        </w:tc>
        <w:tc>
          <w:tcPr>
            <w:tcW w:w="4508" w:type="dxa"/>
          </w:tcPr>
          <w:p w14:paraId="21BF46B9" w14:textId="6E7D25A0" w:rsidR="007431E1" w:rsidRPr="005A6A4D" w:rsidRDefault="004779DD" w:rsidP="00DA328C">
            <w:pPr>
              <w:rPr>
                <w:rFonts w:ascii="Arial" w:hAnsi="Arial" w:cs="Arial"/>
              </w:rPr>
            </w:pPr>
            <w:r>
              <w:rPr>
                <w:rFonts w:ascii="Arial" w:hAnsi="Arial" w:cs="Arial"/>
              </w:rPr>
              <w:t>U</w:t>
            </w:r>
            <w:r w:rsidR="005A16C9">
              <w:rPr>
                <w:rFonts w:ascii="Arial" w:hAnsi="Arial" w:cs="Arial"/>
              </w:rPr>
              <w:t xml:space="preserve">nderstanding </w:t>
            </w:r>
            <w:r>
              <w:rPr>
                <w:rFonts w:ascii="Arial" w:hAnsi="Arial" w:cs="Arial"/>
              </w:rPr>
              <w:t>the cha</w:t>
            </w:r>
            <w:r w:rsidR="004E631E">
              <w:rPr>
                <w:rFonts w:ascii="Arial" w:hAnsi="Arial" w:cs="Arial"/>
              </w:rPr>
              <w:t>llenges of traditional safeguarding policies</w:t>
            </w:r>
          </w:p>
        </w:tc>
      </w:tr>
      <w:tr w:rsidR="00DA328C" w14:paraId="0045AEA6" w14:textId="77777777" w:rsidTr="7E47327C">
        <w:tc>
          <w:tcPr>
            <w:tcW w:w="4508" w:type="dxa"/>
          </w:tcPr>
          <w:p w14:paraId="3BC1D720" w14:textId="076F1061" w:rsidR="00DA328C" w:rsidRDefault="00A33808" w:rsidP="00DA328C">
            <w:pPr>
              <w:rPr>
                <w:rFonts w:ascii="Arial" w:hAnsi="Arial" w:cs="Arial"/>
              </w:rPr>
            </w:pPr>
            <w:r>
              <w:rPr>
                <w:rFonts w:ascii="Arial" w:hAnsi="Arial" w:cs="Arial"/>
              </w:rPr>
              <w:t>E</w:t>
            </w:r>
            <w:r w:rsidR="00DA328C">
              <w:rPr>
                <w:rFonts w:ascii="Arial" w:hAnsi="Arial" w:cs="Arial"/>
              </w:rPr>
              <w:t xml:space="preserve">xperience managing complex and interlinked projects </w:t>
            </w:r>
          </w:p>
        </w:tc>
        <w:tc>
          <w:tcPr>
            <w:tcW w:w="4508" w:type="dxa"/>
          </w:tcPr>
          <w:p w14:paraId="1666C950" w14:textId="4E4AE246" w:rsidR="00DA328C" w:rsidRDefault="00BC6CCC" w:rsidP="00DA328C">
            <w:pPr>
              <w:rPr>
                <w:rFonts w:ascii="Arial" w:hAnsi="Arial" w:cs="Arial"/>
              </w:rPr>
            </w:pPr>
            <w:r w:rsidRPr="005A6A4D">
              <w:rPr>
                <w:rFonts w:ascii="Arial" w:hAnsi="Arial" w:cs="Arial"/>
              </w:rPr>
              <w:t>Experience of overseeing budgets</w:t>
            </w:r>
          </w:p>
        </w:tc>
      </w:tr>
      <w:tr w:rsidR="006174F1" w14:paraId="3D75EF22" w14:textId="77777777" w:rsidTr="7E47327C">
        <w:tc>
          <w:tcPr>
            <w:tcW w:w="4508" w:type="dxa"/>
          </w:tcPr>
          <w:p w14:paraId="2A56E8F1" w14:textId="43B1B3A4" w:rsidR="006174F1" w:rsidRDefault="006174F1" w:rsidP="006174F1">
            <w:pPr>
              <w:rPr>
                <w:rFonts w:ascii="Arial" w:hAnsi="Arial" w:cs="Arial"/>
              </w:rPr>
            </w:pPr>
            <w:r w:rsidRPr="66DEEB0E">
              <w:rPr>
                <w:rFonts w:ascii="Arial" w:hAnsi="Arial" w:cs="Arial"/>
              </w:rPr>
              <w:t xml:space="preserve">Proven ability and </w:t>
            </w:r>
            <w:r>
              <w:rPr>
                <w:rFonts w:ascii="Arial" w:hAnsi="Arial" w:cs="Arial"/>
              </w:rPr>
              <w:t>experience of</w:t>
            </w:r>
            <w:r w:rsidRPr="66DEEB0E">
              <w:rPr>
                <w:rFonts w:ascii="Arial" w:hAnsi="Arial" w:cs="Arial"/>
              </w:rPr>
              <w:t xml:space="preserve"> build</w:t>
            </w:r>
            <w:r>
              <w:rPr>
                <w:rFonts w:ascii="Arial" w:hAnsi="Arial" w:cs="Arial"/>
              </w:rPr>
              <w:t>ing</w:t>
            </w:r>
            <w:r w:rsidRPr="66DEEB0E">
              <w:rPr>
                <w:rFonts w:ascii="Arial" w:hAnsi="Arial" w:cs="Arial"/>
              </w:rPr>
              <w:t xml:space="preserve"> trusting relationships with grassroots groups working in this area </w:t>
            </w:r>
          </w:p>
        </w:tc>
        <w:tc>
          <w:tcPr>
            <w:tcW w:w="4508" w:type="dxa"/>
          </w:tcPr>
          <w:p w14:paraId="63332DEE" w14:textId="1857BB74" w:rsidR="006174F1" w:rsidRPr="001E056B" w:rsidRDefault="006174F1" w:rsidP="006174F1">
            <w:pPr>
              <w:rPr>
                <w:rFonts w:ascii="Arial" w:hAnsi="Arial" w:cs="Arial"/>
              </w:rPr>
            </w:pPr>
            <w:r>
              <w:rPr>
                <w:rFonts w:ascii="Arial" w:hAnsi="Arial" w:cs="Arial"/>
              </w:rPr>
              <w:t xml:space="preserve">Experience managing volunteers and/or collaborators  </w:t>
            </w:r>
          </w:p>
        </w:tc>
      </w:tr>
      <w:tr w:rsidR="006174F1" w14:paraId="69294BA3" w14:textId="77777777" w:rsidTr="7E47327C">
        <w:tc>
          <w:tcPr>
            <w:tcW w:w="4508" w:type="dxa"/>
          </w:tcPr>
          <w:p w14:paraId="2A3623AC" w14:textId="688CFF9F" w:rsidR="006174F1" w:rsidRDefault="006174F1" w:rsidP="006174F1">
            <w:pPr>
              <w:rPr>
                <w:rFonts w:ascii="Arial" w:hAnsi="Arial" w:cs="Arial"/>
              </w:rPr>
            </w:pPr>
            <w:r>
              <w:rPr>
                <w:rFonts w:ascii="Arial" w:hAnsi="Arial" w:cs="Arial"/>
              </w:rPr>
              <w:t>Experience facilitating events, workshops and/or meetings</w:t>
            </w:r>
          </w:p>
        </w:tc>
        <w:tc>
          <w:tcPr>
            <w:tcW w:w="4508" w:type="dxa"/>
          </w:tcPr>
          <w:p w14:paraId="7A033C32" w14:textId="78BF036A" w:rsidR="006174F1" w:rsidRDefault="006174F1" w:rsidP="006174F1">
            <w:pPr>
              <w:rPr>
                <w:rFonts w:ascii="Arial" w:hAnsi="Arial" w:cs="Arial"/>
              </w:rPr>
            </w:pPr>
            <w:r>
              <w:rPr>
                <w:rFonts w:ascii="Arial" w:hAnsi="Arial" w:cs="Arial"/>
              </w:rPr>
              <w:t>Experience of being involved in artistic and/or creative projects</w:t>
            </w:r>
          </w:p>
        </w:tc>
      </w:tr>
      <w:tr w:rsidR="00E76415" w14:paraId="36AED305" w14:textId="77777777" w:rsidTr="7E47327C">
        <w:tc>
          <w:tcPr>
            <w:tcW w:w="4508" w:type="dxa"/>
          </w:tcPr>
          <w:p w14:paraId="0C49CCB5" w14:textId="04376702" w:rsidR="00E76415" w:rsidRDefault="00E76415" w:rsidP="00E76415">
            <w:pPr>
              <w:rPr>
                <w:rFonts w:ascii="Arial" w:hAnsi="Arial" w:cs="Arial"/>
              </w:rPr>
            </w:pPr>
            <w:r>
              <w:rPr>
                <w:rFonts w:ascii="Arial" w:hAnsi="Arial" w:cs="Arial"/>
              </w:rPr>
              <w:t>Excellent research skills and ability to present complex information in creative and accessible ways</w:t>
            </w:r>
          </w:p>
        </w:tc>
        <w:tc>
          <w:tcPr>
            <w:tcW w:w="4508" w:type="dxa"/>
          </w:tcPr>
          <w:p w14:paraId="063EEA4A" w14:textId="22579940" w:rsidR="00E76415" w:rsidRDefault="00E76415" w:rsidP="00E76415">
            <w:pPr>
              <w:rPr>
                <w:rFonts w:ascii="Arial" w:hAnsi="Arial" w:cs="Arial"/>
              </w:rPr>
            </w:pPr>
            <w:r>
              <w:rPr>
                <w:rFonts w:ascii="Arial" w:hAnsi="Arial" w:cs="Arial"/>
              </w:rPr>
              <w:t>Experience</w:t>
            </w:r>
            <w:r w:rsidRPr="001E056B">
              <w:rPr>
                <w:rFonts w:ascii="Arial" w:hAnsi="Arial" w:cs="Arial"/>
              </w:rPr>
              <w:t xml:space="preserve"> organising </w:t>
            </w:r>
            <w:r>
              <w:rPr>
                <w:rFonts w:ascii="Arial" w:hAnsi="Arial" w:cs="Arial"/>
              </w:rPr>
              <w:t>or campaigning in a personal or paid capacity</w:t>
            </w:r>
          </w:p>
        </w:tc>
      </w:tr>
      <w:tr w:rsidR="00E76415" w14:paraId="0C31CD7B" w14:textId="77777777" w:rsidTr="7E47327C">
        <w:tc>
          <w:tcPr>
            <w:tcW w:w="4508" w:type="dxa"/>
          </w:tcPr>
          <w:p w14:paraId="6BE22F99" w14:textId="5C776EF3" w:rsidR="00E76415" w:rsidRDefault="00E76415" w:rsidP="00E76415">
            <w:pPr>
              <w:tabs>
                <w:tab w:val="left" w:pos="960"/>
              </w:tabs>
              <w:rPr>
                <w:rFonts w:ascii="Arial" w:hAnsi="Arial" w:cs="Arial"/>
              </w:rPr>
            </w:pPr>
            <w:r w:rsidRPr="001E056B">
              <w:rPr>
                <w:rFonts w:ascii="Arial" w:hAnsi="Arial" w:cs="Arial"/>
              </w:rPr>
              <w:t xml:space="preserve">Excellent </w:t>
            </w:r>
            <w:r>
              <w:rPr>
                <w:rFonts w:ascii="Arial" w:hAnsi="Arial" w:cs="Arial"/>
              </w:rPr>
              <w:t xml:space="preserve">written and verbal </w:t>
            </w:r>
            <w:r w:rsidRPr="001E056B">
              <w:rPr>
                <w:rFonts w:ascii="Arial" w:hAnsi="Arial" w:cs="Arial"/>
              </w:rPr>
              <w:t>communications skills</w:t>
            </w:r>
          </w:p>
        </w:tc>
        <w:tc>
          <w:tcPr>
            <w:tcW w:w="4508" w:type="dxa"/>
          </w:tcPr>
          <w:p w14:paraId="5F48F026" w14:textId="159EF78E" w:rsidR="00E76415" w:rsidRDefault="00E76415" w:rsidP="00E76415">
            <w:pPr>
              <w:rPr>
                <w:rFonts w:ascii="Arial" w:hAnsi="Arial" w:cs="Arial"/>
              </w:rPr>
            </w:pPr>
            <w:r>
              <w:rPr>
                <w:rFonts w:ascii="Arial" w:hAnsi="Arial" w:cs="Arial"/>
              </w:rPr>
              <w:t xml:space="preserve">Experience working in a small charity </w:t>
            </w:r>
            <w:proofErr w:type="gramStart"/>
            <w:r>
              <w:rPr>
                <w:rFonts w:ascii="Arial" w:hAnsi="Arial" w:cs="Arial"/>
              </w:rPr>
              <w:t>/  NGO</w:t>
            </w:r>
            <w:proofErr w:type="gramEnd"/>
          </w:p>
        </w:tc>
      </w:tr>
      <w:tr w:rsidR="00E76415" w14:paraId="63B05E27" w14:textId="77777777" w:rsidTr="7E47327C">
        <w:tc>
          <w:tcPr>
            <w:tcW w:w="4508" w:type="dxa"/>
          </w:tcPr>
          <w:p w14:paraId="6DA49BD5" w14:textId="6CE83518" w:rsidR="00E76415" w:rsidRDefault="00E76415" w:rsidP="00E76415">
            <w:pPr>
              <w:rPr>
                <w:rFonts w:ascii="Arial" w:hAnsi="Arial" w:cs="Arial"/>
              </w:rPr>
            </w:pPr>
            <w:r>
              <w:rPr>
                <w:rFonts w:ascii="Arial" w:hAnsi="Arial" w:cs="Arial"/>
              </w:rPr>
              <w:t>Good analytical skills in both a research and communications context</w:t>
            </w:r>
          </w:p>
        </w:tc>
        <w:tc>
          <w:tcPr>
            <w:tcW w:w="4508" w:type="dxa"/>
          </w:tcPr>
          <w:p w14:paraId="5EFB2467" w14:textId="0E8BCB1F" w:rsidR="00E76415" w:rsidRDefault="00E76415" w:rsidP="00E76415">
            <w:pPr>
              <w:rPr>
                <w:rFonts w:ascii="Arial" w:hAnsi="Arial" w:cs="Arial"/>
              </w:rPr>
            </w:pPr>
            <w:r>
              <w:rPr>
                <w:rFonts w:ascii="Arial" w:hAnsi="Arial" w:cs="Arial"/>
              </w:rPr>
              <w:t>Experience working in a user-led organisation</w:t>
            </w:r>
          </w:p>
        </w:tc>
      </w:tr>
      <w:tr w:rsidR="00E76415" w14:paraId="2E746053" w14:textId="77777777" w:rsidTr="7E47327C">
        <w:tc>
          <w:tcPr>
            <w:tcW w:w="4508" w:type="dxa"/>
          </w:tcPr>
          <w:p w14:paraId="0018FD1A" w14:textId="2349CB3D" w:rsidR="00E76415" w:rsidRDefault="00E76415" w:rsidP="00E76415">
            <w:pPr>
              <w:tabs>
                <w:tab w:val="left" w:pos="1185"/>
              </w:tabs>
              <w:rPr>
                <w:rFonts w:ascii="Arial" w:hAnsi="Arial" w:cs="Arial"/>
              </w:rPr>
            </w:pPr>
            <w:r>
              <w:rPr>
                <w:rFonts w:ascii="Arial" w:hAnsi="Arial" w:cs="Arial"/>
              </w:rPr>
              <w:t xml:space="preserve">Experience creating and managing </w:t>
            </w:r>
            <w:r w:rsidRPr="00C635C1">
              <w:rPr>
                <w:rFonts w:ascii="Arial" w:hAnsi="Arial" w:cs="Arial"/>
              </w:rPr>
              <w:t>high quality comms and social media campaigns</w:t>
            </w:r>
            <w:r>
              <w:rPr>
                <w:rFonts w:ascii="Arial" w:hAnsi="Arial" w:cs="Arial"/>
              </w:rPr>
              <w:t>, specifically Twitter</w:t>
            </w:r>
          </w:p>
        </w:tc>
        <w:tc>
          <w:tcPr>
            <w:tcW w:w="4508" w:type="dxa"/>
          </w:tcPr>
          <w:p w14:paraId="59B27661" w14:textId="5FC11D7D" w:rsidR="00E76415" w:rsidRDefault="00E76415" w:rsidP="00E76415">
            <w:pPr>
              <w:rPr>
                <w:rFonts w:ascii="Arial" w:hAnsi="Arial" w:cs="Arial"/>
              </w:rPr>
            </w:pPr>
          </w:p>
        </w:tc>
      </w:tr>
      <w:tr w:rsidR="00E76415" w14:paraId="6A240DA5" w14:textId="77777777" w:rsidTr="7E47327C">
        <w:tc>
          <w:tcPr>
            <w:tcW w:w="4508" w:type="dxa"/>
          </w:tcPr>
          <w:p w14:paraId="41A025A5" w14:textId="61069DD4" w:rsidR="00E76415" w:rsidRDefault="00E76415" w:rsidP="00E76415">
            <w:pPr>
              <w:tabs>
                <w:tab w:val="left" w:pos="1665"/>
              </w:tabs>
              <w:rPr>
                <w:rFonts w:ascii="Arial" w:hAnsi="Arial" w:cs="Arial"/>
              </w:rPr>
            </w:pPr>
            <w:r>
              <w:rPr>
                <w:rFonts w:ascii="Arial" w:hAnsi="Arial" w:cs="Arial"/>
              </w:rPr>
              <w:t>Experience managing and editing websites</w:t>
            </w:r>
          </w:p>
        </w:tc>
        <w:tc>
          <w:tcPr>
            <w:tcW w:w="4508" w:type="dxa"/>
          </w:tcPr>
          <w:p w14:paraId="37D10E72" w14:textId="7E1B0CDB" w:rsidR="00E76415" w:rsidRDefault="00E76415" w:rsidP="00E76415">
            <w:pPr>
              <w:rPr>
                <w:rFonts w:ascii="Arial" w:hAnsi="Arial" w:cs="Arial"/>
              </w:rPr>
            </w:pPr>
          </w:p>
        </w:tc>
      </w:tr>
      <w:tr w:rsidR="00E76415" w14:paraId="409520DC" w14:textId="77777777" w:rsidTr="7E47327C">
        <w:tc>
          <w:tcPr>
            <w:tcW w:w="4508" w:type="dxa"/>
          </w:tcPr>
          <w:p w14:paraId="1926F23D" w14:textId="2B7CAA14" w:rsidR="00E76415" w:rsidRDefault="00E76415" w:rsidP="00E76415">
            <w:pPr>
              <w:tabs>
                <w:tab w:val="left" w:pos="1665"/>
              </w:tabs>
              <w:rPr>
                <w:rFonts w:ascii="Arial" w:hAnsi="Arial" w:cs="Arial"/>
              </w:rPr>
            </w:pPr>
            <w:r w:rsidRPr="7E47327C">
              <w:rPr>
                <w:rFonts w:ascii="Arial" w:hAnsi="Arial" w:cs="Arial"/>
              </w:rPr>
              <w:t xml:space="preserve">Excellent organisational skills with the ability to </w:t>
            </w:r>
            <w:proofErr w:type="gramStart"/>
            <w:r w:rsidRPr="7E47327C">
              <w:rPr>
                <w:rFonts w:ascii="Arial" w:hAnsi="Arial" w:cs="Arial"/>
              </w:rPr>
              <w:t>plan ahead</w:t>
            </w:r>
            <w:proofErr w:type="gramEnd"/>
            <w:r w:rsidRPr="7E47327C">
              <w:rPr>
                <w:rFonts w:ascii="Arial" w:hAnsi="Arial" w:cs="Arial"/>
              </w:rPr>
              <w:t>, prioritise work, meet deadlines, with familiarity using project management tools such as Trello</w:t>
            </w:r>
          </w:p>
        </w:tc>
        <w:tc>
          <w:tcPr>
            <w:tcW w:w="4508" w:type="dxa"/>
          </w:tcPr>
          <w:p w14:paraId="0627D14D" w14:textId="27B17C06" w:rsidR="00E76415" w:rsidRDefault="00E76415" w:rsidP="00E76415">
            <w:pPr>
              <w:rPr>
                <w:rFonts w:ascii="Arial" w:hAnsi="Arial" w:cs="Arial"/>
              </w:rPr>
            </w:pPr>
          </w:p>
        </w:tc>
      </w:tr>
      <w:tr w:rsidR="00E76415" w14:paraId="7A059A5F" w14:textId="77777777" w:rsidTr="7E47327C">
        <w:tc>
          <w:tcPr>
            <w:tcW w:w="4508" w:type="dxa"/>
          </w:tcPr>
          <w:p w14:paraId="594B436E" w14:textId="69F4983F" w:rsidR="00E76415" w:rsidRDefault="00E76415" w:rsidP="00E76415">
            <w:pPr>
              <w:tabs>
                <w:tab w:val="left" w:pos="1665"/>
              </w:tabs>
              <w:rPr>
                <w:rFonts w:ascii="Arial" w:hAnsi="Arial" w:cs="Arial"/>
              </w:rPr>
            </w:pPr>
            <w:r>
              <w:rPr>
                <w:rFonts w:ascii="Arial" w:hAnsi="Arial" w:cs="Arial"/>
              </w:rPr>
              <w:t>Proven ability to think creatively to solve problems and challenges</w:t>
            </w:r>
          </w:p>
        </w:tc>
        <w:tc>
          <w:tcPr>
            <w:tcW w:w="4508" w:type="dxa"/>
          </w:tcPr>
          <w:p w14:paraId="3766B39F" w14:textId="5EEFB8C3" w:rsidR="00E76415" w:rsidRDefault="00E76415" w:rsidP="00E76415">
            <w:pPr>
              <w:rPr>
                <w:rFonts w:ascii="Arial" w:hAnsi="Arial" w:cs="Arial"/>
              </w:rPr>
            </w:pPr>
          </w:p>
        </w:tc>
      </w:tr>
      <w:tr w:rsidR="00E76415" w14:paraId="5EF23494" w14:textId="77777777" w:rsidTr="7E47327C">
        <w:tc>
          <w:tcPr>
            <w:tcW w:w="4508" w:type="dxa"/>
          </w:tcPr>
          <w:p w14:paraId="042C51CE" w14:textId="6781A232" w:rsidR="00E76415" w:rsidRDefault="00E76415" w:rsidP="00E76415">
            <w:pPr>
              <w:rPr>
                <w:rFonts w:ascii="Arial" w:hAnsi="Arial" w:cs="Arial"/>
              </w:rPr>
            </w:pPr>
            <w:r>
              <w:rPr>
                <w:rFonts w:ascii="Arial" w:hAnsi="Arial" w:cs="Arial"/>
              </w:rPr>
              <w:t>The ability to work well in a remote team</w:t>
            </w:r>
          </w:p>
        </w:tc>
        <w:tc>
          <w:tcPr>
            <w:tcW w:w="4508" w:type="dxa"/>
          </w:tcPr>
          <w:p w14:paraId="334AFDAA" w14:textId="754EC3F5" w:rsidR="00E76415" w:rsidRDefault="00E76415" w:rsidP="00E76415">
            <w:pPr>
              <w:rPr>
                <w:rFonts w:ascii="Arial" w:hAnsi="Arial" w:cs="Arial"/>
              </w:rPr>
            </w:pPr>
          </w:p>
        </w:tc>
      </w:tr>
    </w:tbl>
    <w:p w14:paraId="007DB724" w14:textId="77777777" w:rsidR="00BC6A2A" w:rsidRPr="004E1F31" w:rsidRDefault="00BC6A2A" w:rsidP="00BC6A2A">
      <w:pPr>
        <w:spacing w:before="100" w:beforeAutospacing="1" w:after="100" w:afterAutospacing="1"/>
        <w:textAlignment w:val="baseline"/>
        <w:rPr>
          <w:rFonts w:ascii="Arial" w:hAnsi="Arial" w:cs="Arial"/>
          <w:b/>
          <w:bCs/>
          <w:sz w:val="28"/>
          <w:szCs w:val="28"/>
        </w:rPr>
      </w:pPr>
      <w:r w:rsidRPr="004E1F31">
        <w:rPr>
          <w:rFonts w:ascii="Arial" w:hAnsi="Arial" w:cs="Arial"/>
          <w:b/>
          <w:bCs/>
          <w:sz w:val="28"/>
          <w:szCs w:val="28"/>
        </w:rPr>
        <w:lastRenderedPageBreak/>
        <w:t>Application and interview process</w:t>
      </w:r>
    </w:p>
    <w:p w14:paraId="71E798A5" w14:textId="4673D0B1" w:rsidR="00BC6A2A" w:rsidRDefault="00BC6A2A" w:rsidP="00BC6A2A">
      <w:pPr>
        <w:spacing w:before="100" w:beforeAutospacing="1" w:after="100" w:afterAutospacing="1"/>
        <w:textAlignment w:val="baseline"/>
        <w:rPr>
          <w:rFonts w:ascii="Arial" w:hAnsi="Arial" w:cs="Arial"/>
        </w:rPr>
      </w:pPr>
      <w:r>
        <w:rPr>
          <w:rFonts w:ascii="Arial" w:hAnsi="Arial" w:cs="Arial"/>
        </w:rPr>
        <w:t xml:space="preserve">Please complete and send the following to </w:t>
      </w:r>
      <w:hyperlink r:id="rId11" w:history="1">
        <w:r w:rsidRPr="00FB1DE8">
          <w:rPr>
            <w:rStyle w:val="Hyperlink"/>
            <w:rFonts w:ascii="Arial" w:hAnsi="Arial" w:cs="Arial"/>
          </w:rPr>
          <w:t>info@nsun.org.uk</w:t>
        </w:r>
      </w:hyperlink>
      <w:r>
        <w:rPr>
          <w:rFonts w:ascii="Arial" w:hAnsi="Arial" w:cs="Arial"/>
        </w:rPr>
        <w:t>. Please include “</w:t>
      </w:r>
      <w:r w:rsidR="006F6185">
        <w:rPr>
          <w:rFonts w:ascii="Arial" w:hAnsi="Arial" w:cs="Arial"/>
        </w:rPr>
        <w:t>Project Manager</w:t>
      </w:r>
      <w:r>
        <w:rPr>
          <w:rFonts w:ascii="Arial" w:hAnsi="Arial" w:cs="Arial"/>
        </w:rPr>
        <w:t>” in the email subject line.</w:t>
      </w:r>
    </w:p>
    <w:tbl>
      <w:tblPr>
        <w:tblStyle w:val="TableGrid"/>
        <w:tblW w:w="9067" w:type="dxa"/>
        <w:tblLook w:val="04A0" w:firstRow="1" w:lastRow="0" w:firstColumn="1" w:lastColumn="0" w:noHBand="0" w:noVBand="1"/>
      </w:tblPr>
      <w:tblGrid>
        <w:gridCol w:w="4531"/>
        <w:gridCol w:w="4536"/>
      </w:tblGrid>
      <w:tr w:rsidR="00BC6A2A" w:rsidRPr="009C7E71" w14:paraId="2304073F" w14:textId="77777777" w:rsidTr="66DEEB0E">
        <w:tc>
          <w:tcPr>
            <w:tcW w:w="4531" w:type="dxa"/>
          </w:tcPr>
          <w:p w14:paraId="5CD7F777" w14:textId="77777777" w:rsidR="00BC6A2A" w:rsidRPr="009C7E71" w:rsidRDefault="00BC6A2A" w:rsidP="00A60A48">
            <w:pPr>
              <w:spacing w:line="276" w:lineRule="auto"/>
              <w:rPr>
                <w:rFonts w:ascii="Arial" w:hAnsi="Arial" w:cs="Arial"/>
                <w:b/>
                <w:bCs/>
                <w:szCs w:val="22"/>
                <w:lang w:eastAsia="en-GB"/>
              </w:rPr>
            </w:pPr>
            <w:r w:rsidRPr="009C7E71">
              <w:rPr>
                <w:rFonts w:ascii="Arial" w:hAnsi="Arial" w:cs="Arial"/>
                <w:b/>
                <w:bCs/>
                <w:szCs w:val="22"/>
                <w:lang w:eastAsia="en-GB"/>
              </w:rPr>
              <w:t xml:space="preserve">Document </w:t>
            </w:r>
          </w:p>
        </w:tc>
        <w:tc>
          <w:tcPr>
            <w:tcW w:w="4536" w:type="dxa"/>
          </w:tcPr>
          <w:p w14:paraId="643D6978" w14:textId="77777777" w:rsidR="00BC6A2A" w:rsidRPr="009C7E71" w:rsidRDefault="00BC6A2A" w:rsidP="00A60A48">
            <w:pPr>
              <w:spacing w:line="276" w:lineRule="auto"/>
              <w:rPr>
                <w:rFonts w:ascii="Arial" w:hAnsi="Arial" w:cs="Arial"/>
                <w:b/>
                <w:bCs/>
                <w:szCs w:val="22"/>
                <w:lang w:eastAsia="en-GB"/>
              </w:rPr>
            </w:pPr>
            <w:r w:rsidRPr="009C7E71">
              <w:rPr>
                <w:rFonts w:ascii="Arial" w:hAnsi="Arial" w:cs="Arial"/>
                <w:b/>
                <w:bCs/>
                <w:szCs w:val="22"/>
                <w:lang w:eastAsia="en-GB"/>
              </w:rPr>
              <w:t xml:space="preserve">Link to click on </w:t>
            </w:r>
          </w:p>
        </w:tc>
      </w:tr>
      <w:tr w:rsidR="00BC6A2A" w:rsidRPr="009C7E71" w14:paraId="725E6A70" w14:textId="77777777" w:rsidTr="66DEEB0E">
        <w:tc>
          <w:tcPr>
            <w:tcW w:w="4531" w:type="dxa"/>
          </w:tcPr>
          <w:p w14:paraId="6C96CFE1" w14:textId="77777777" w:rsidR="00BC6A2A" w:rsidRPr="009C7E71" w:rsidRDefault="00BC6A2A" w:rsidP="00A60A48">
            <w:pPr>
              <w:spacing w:line="276" w:lineRule="auto"/>
              <w:rPr>
                <w:rFonts w:ascii="Arial" w:hAnsi="Arial" w:cs="Arial"/>
                <w:b/>
                <w:bCs/>
                <w:szCs w:val="22"/>
                <w:lang w:eastAsia="en-GB"/>
              </w:rPr>
            </w:pPr>
            <w:r w:rsidRPr="009C7E71">
              <w:rPr>
                <w:rFonts w:ascii="Arial" w:hAnsi="Arial" w:cs="Arial"/>
                <w:color w:val="000000" w:themeColor="text1"/>
                <w:lang w:eastAsia="en-GB"/>
              </w:rPr>
              <w:t xml:space="preserve">Application form </w:t>
            </w:r>
          </w:p>
        </w:tc>
        <w:tc>
          <w:tcPr>
            <w:tcW w:w="4536" w:type="dxa"/>
          </w:tcPr>
          <w:p w14:paraId="70B1DC54" w14:textId="0156FADC" w:rsidR="00BC6A2A" w:rsidRPr="00AA79AB" w:rsidRDefault="000C5762" w:rsidP="66DEEB0E">
            <w:pPr>
              <w:spacing w:line="276" w:lineRule="auto"/>
              <w:rPr>
                <w:rFonts w:ascii="Arial" w:hAnsi="Arial" w:cs="Arial"/>
                <w:b/>
                <w:bCs/>
                <w:lang w:eastAsia="en-GB"/>
              </w:rPr>
            </w:pPr>
            <w:hyperlink r:id="rId12" w:history="1">
              <w:r w:rsidR="00BC6A2A" w:rsidRPr="000C5762">
                <w:rPr>
                  <w:rStyle w:val="Hyperlink"/>
                  <w:rFonts w:ascii="Arial" w:hAnsi="Arial" w:cs="Arial"/>
                  <w:lang w:eastAsia="en-GB"/>
                </w:rPr>
                <w:t>Please download our application form</w:t>
              </w:r>
            </w:hyperlink>
          </w:p>
        </w:tc>
      </w:tr>
      <w:tr w:rsidR="00BC6A2A" w:rsidRPr="009C7E71" w14:paraId="76B7E2B6" w14:textId="77777777" w:rsidTr="66DEEB0E">
        <w:trPr>
          <w:trHeight w:val="714"/>
        </w:trPr>
        <w:tc>
          <w:tcPr>
            <w:tcW w:w="9067" w:type="dxa"/>
            <w:gridSpan w:val="2"/>
          </w:tcPr>
          <w:p w14:paraId="2B26487E" w14:textId="17325BF6" w:rsidR="00BC6A2A" w:rsidRPr="009C7E71" w:rsidRDefault="006C53E4" w:rsidP="00A60A48">
            <w:pPr>
              <w:spacing w:line="276" w:lineRule="auto"/>
              <w:rPr>
                <w:rFonts w:ascii="Arial" w:hAnsi="Arial" w:cs="Arial"/>
                <w:color w:val="FF0000"/>
                <w:lang w:eastAsia="en-GB"/>
              </w:rPr>
            </w:pPr>
            <w:r>
              <w:rPr>
                <w:rFonts w:ascii="Arial" w:hAnsi="Arial" w:cs="Arial"/>
                <w:lang w:eastAsia="en-GB"/>
              </w:rPr>
              <w:t>I</w:t>
            </w:r>
            <w:r w:rsidRPr="006C53E4">
              <w:rPr>
                <w:rFonts w:ascii="Arial" w:hAnsi="Arial" w:cs="Arial"/>
                <w:lang w:eastAsia="en-GB"/>
              </w:rPr>
              <w:t>f you would prefer, you are welcome to send us a short video or audio file (no longer than 6 minutes) to answer the “</w:t>
            </w:r>
            <w:proofErr w:type="spellStart"/>
            <w:r w:rsidRPr="006C53E4">
              <w:rPr>
                <w:rFonts w:ascii="Arial" w:hAnsi="Arial" w:cs="Arial"/>
                <w:lang w:eastAsia="en-GB"/>
              </w:rPr>
              <w:t>Synergi</w:t>
            </w:r>
            <w:proofErr w:type="spellEnd"/>
            <w:r w:rsidRPr="006C53E4">
              <w:rPr>
                <w:rFonts w:ascii="Arial" w:hAnsi="Arial" w:cs="Arial"/>
                <w:lang w:eastAsia="en-GB"/>
              </w:rPr>
              <w:t xml:space="preserve"> values and approach”, “Lived experience”, and “Supporting information” sections of this form. Please also return the application form with the remaining sections completed.</w:t>
            </w:r>
          </w:p>
        </w:tc>
      </w:tr>
      <w:tr w:rsidR="00BC6A2A" w:rsidRPr="009C7E71" w14:paraId="207052FA" w14:textId="77777777" w:rsidTr="66DEEB0E">
        <w:trPr>
          <w:trHeight w:val="401"/>
        </w:trPr>
        <w:tc>
          <w:tcPr>
            <w:tcW w:w="4531" w:type="dxa"/>
          </w:tcPr>
          <w:p w14:paraId="07815143" w14:textId="0BD09BEC" w:rsidR="00BC6A2A" w:rsidRPr="009C7E71" w:rsidRDefault="00BC6A2A" w:rsidP="00A60A48">
            <w:pPr>
              <w:spacing w:line="276" w:lineRule="auto"/>
              <w:rPr>
                <w:rFonts w:ascii="Arial" w:hAnsi="Arial" w:cs="Arial"/>
                <w:lang w:eastAsia="en-GB"/>
              </w:rPr>
            </w:pPr>
            <w:r w:rsidRPr="009C7E71">
              <w:rPr>
                <w:rFonts w:ascii="Arial" w:hAnsi="Arial" w:cs="Arial"/>
                <w:szCs w:val="22"/>
              </w:rPr>
              <w:t>Equal</w:t>
            </w:r>
            <w:r w:rsidR="00AA79AB">
              <w:rPr>
                <w:rFonts w:ascii="Arial" w:hAnsi="Arial" w:cs="Arial"/>
                <w:szCs w:val="22"/>
              </w:rPr>
              <w:t xml:space="preserve"> opportunities</w:t>
            </w:r>
            <w:r w:rsidRPr="009C7E71">
              <w:rPr>
                <w:rFonts w:ascii="Arial" w:hAnsi="Arial" w:cs="Arial"/>
                <w:szCs w:val="22"/>
              </w:rPr>
              <w:t xml:space="preserve"> monitoring </w:t>
            </w:r>
            <w:r>
              <w:rPr>
                <w:rFonts w:ascii="Arial" w:hAnsi="Arial" w:cs="Arial"/>
                <w:szCs w:val="22"/>
              </w:rPr>
              <w:t>form</w:t>
            </w:r>
            <w:r w:rsidRPr="009C7E71">
              <w:rPr>
                <w:rFonts w:ascii="Arial" w:hAnsi="Arial" w:cs="Arial"/>
                <w:szCs w:val="22"/>
              </w:rPr>
              <w:t xml:space="preserve"> </w:t>
            </w:r>
          </w:p>
        </w:tc>
        <w:tc>
          <w:tcPr>
            <w:tcW w:w="4536" w:type="dxa"/>
          </w:tcPr>
          <w:p w14:paraId="0717359C" w14:textId="67C61BA3" w:rsidR="00BC6A2A" w:rsidRPr="00AA79AB" w:rsidRDefault="00F25CC7" w:rsidP="66DEEB0E">
            <w:pPr>
              <w:spacing w:line="276" w:lineRule="auto"/>
              <w:rPr>
                <w:rFonts w:ascii="Arial" w:hAnsi="Arial" w:cs="Arial"/>
                <w:lang w:eastAsia="en-GB"/>
              </w:rPr>
            </w:pPr>
            <w:hyperlink r:id="rId13" w:history="1">
              <w:r w:rsidR="00BC6A2A" w:rsidRPr="00F25CC7">
                <w:rPr>
                  <w:rStyle w:val="Hyperlink"/>
                  <w:rFonts w:ascii="Arial" w:hAnsi="Arial" w:cs="Arial"/>
                </w:rPr>
                <w:t>Please complete our equality monitoring form</w:t>
              </w:r>
            </w:hyperlink>
            <w:r w:rsidR="00BC6A2A" w:rsidRPr="66DEEB0E">
              <w:rPr>
                <w:rFonts w:ascii="Arial" w:hAnsi="Arial" w:cs="Arial"/>
              </w:rPr>
              <w:t xml:space="preserve"> </w:t>
            </w:r>
          </w:p>
        </w:tc>
      </w:tr>
    </w:tbl>
    <w:p w14:paraId="102C083B" w14:textId="77777777" w:rsidR="00BC6A2A" w:rsidRDefault="00BC6A2A" w:rsidP="00BC6A2A">
      <w:pPr>
        <w:spacing w:line="276" w:lineRule="auto"/>
        <w:rPr>
          <w:rFonts w:ascii="Arial" w:hAnsi="Arial" w:cs="Arial"/>
          <w:color w:val="000000"/>
          <w:szCs w:val="22"/>
          <w:lang w:eastAsia="en-GB"/>
        </w:rPr>
      </w:pPr>
      <w:r>
        <w:rPr>
          <w:rFonts w:ascii="Arial" w:hAnsi="Arial" w:cs="Arial"/>
          <w:color w:val="000000"/>
          <w:szCs w:val="22"/>
          <w:lang w:eastAsia="en-GB"/>
        </w:rPr>
        <w:t xml:space="preserve">Your details will be handled in line with our </w:t>
      </w:r>
      <w:hyperlink r:id="rId14" w:history="1">
        <w:r w:rsidRPr="00EB57B6">
          <w:rPr>
            <w:rStyle w:val="Hyperlink"/>
            <w:rFonts w:ascii="Arial" w:hAnsi="Arial" w:cs="Arial"/>
            <w:szCs w:val="22"/>
            <w:lang w:eastAsia="en-GB"/>
          </w:rPr>
          <w:t>Privacy Policy</w:t>
        </w:r>
      </w:hyperlink>
      <w:r>
        <w:rPr>
          <w:rFonts w:ascii="Arial" w:hAnsi="Arial" w:cs="Arial"/>
          <w:color w:val="000000"/>
          <w:szCs w:val="22"/>
          <w:lang w:eastAsia="en-GB"/>
        </w:rPr>
        <w:t>.</w:t>
      </w:r>
    </w:p>
    <w:p w14:paraId="044476E2" w14:textId="77777777" w:rsidR="00BC6A2A" w:rsidRDefault="00BC6A2A" w:rsidP="00BC6A2A">
      <w:pPr>
        <w:spacing w:line="276" w:lineRule="auto"/>
        <w:rPr>
          <w:rFonts w:ascii="Arial" w:hAnsi="Arial" w:cs="Arial"/>
          <w:szCs w:val="22"/>
        </w:rPr>
      </w:pPr>
    </w:p>
    <w:p w14:paraId="51917F76" w14:textId="0D799C42" w:rsidR="00BC6A2A" w:rsidRPr="009C7E71" w:rsidRDefault="00BC6A2A" w:rsidP="00BC6A2A">
      <w:pPr>
        <w:spacing w:line="276" w:lineRule="auto"/>
        <w:rPr>
          <w:rFonts w:ascii="Arial" w:eastAsia="Times New Roman" w:hAnsi="Arial" w:cs="Arial"/>
          <w:color w:val="000000"/>
        </w:rPr>
      </w:pPr>
      <w:r w:rsidRPr="35889449">
        <w:rPr>
          <w:rFonts w:ascii="Arial" w:hAnsi="Arial" w:cs="Arial"/>
        </w:rPr>
        <w:t xml:space="preserve">On completion of all the above documents by </w:t>
      </w:r>
      <w:r w:rsidR="00355893">
        <w:rPr>
          <w:rFonts w:ascii="Arial" w:hAnsi="Arial" w:cs="Arial"/>
          <w:b/>
          <w:bCs/>
        </w:rPr>
        <w:t>9.00am</w:t>
      </w:r>
      <w:r w:rsidRPr="00EC0486">
        <w:rPr>
          <w:rFonts w:ascii="Arial" w:eastAsia="Times New Roman" w:hAnsi="Arial" w:cs="Arial"/>
          <w:b/>
          <w:bCs/>
          <w:color w:val="000000"/>
          <w:bdr w:val="none" w:sz="0" w:space="0" w:color="auto" w:frame="1"/>
          <w:lang w:eastAsia="en-GB"/>
        </w:rPr>
        <w:t xml:space="preserve"> on </w:t>
      </w:r>
      <w:r w:rsidR="007A1021">
        <w:rPr>
          <w:rFonts w:ascii="Arial" w:eastAsia="Times New Roman" w:hAnsi="Arial" w:cs="Arial"/>
          <w:b/>
          <w:bCs/>
          <w:color w:val="000000"/>
          <w:bdr w:val="none" w:sz="0" w:space="0" w:color="auto" w:frame="1"/>
          <w:lang w:eastAsia="en-GB"/>
        </w:rPr>
        <w:t xml:space="preserve">Tuesday 18 </w:t>
      </w:r>
      <w:r w:rsidR="00CF6E92">
        <w:rPr>
          <w:rFonts w:ascii="Arial" w:eastAsia="Times New Roman" w:hAnsi="Arial" w:cs="Arial"/>
          <w:b/>
          <w:bCs/>
          <w:color w:val="000000"/>
          <w:bdr w:val="none" w:sz="0" w:space="0" w:color="auto" w:frame="1"/>
          <w:lang w:eastAsia="en-GB"/>
        </w:rPr>
        <w:t xml:space="preserve">October </w:t>
      </w:r>
      <w:r w:rsidR="002D611E">
        <w:rPr>
          <w:rFonts w:ascii="Arial" w:eastAsia="Times New Roman" w:hAnsi="Arial" w:cs="Arial"/>
          <w:b/>
          <w:bCs/>
          <w:color w:val="000000"/>
          <w:bdr w:val="none" w:sz="0" w:space="0" w:color="auto" w:frame="1"/>
          <w:lang w:eastAsia="en-GB"/>
        </w:rPr>
        <w:t>2022</w:t>
      </w:r>
      <w:r w:rsidRPr="35889449">
        <w:rPr>
          <w:rFonts w:ascii="Arial" w:hAnsi="Arial" w:cs="Arial"/>
        </w:rPr>
        <w:t xml:space="preserve">, we will acknowledge receipt of your application. We regret that late applications will not be considered. You can find out more about us </w:t>
      </w:r>
      <w:hyperlink r:id="rId15" w:tooltip="Click to visit NSUN website" w:history="1">
        <w:r w:rsidRPr="35889449">
          <w:rPr>
            <w:rStyle w:val="Hyperlink"/>
            <w:rFonts w:ascii="Arial" w:hAnsi="Arial" w:cs="Arial"/>
          </w:rPr>
          <w:t>by visiting our website</w:t>
        </w:r>
      </w:hyperlink>
      <w:r w:rsidRPr="35889449">
        <w:rPr>
          <w:rFonts w:ascii="Arial" w:hAnsi="Arial" w:cs="Arial"/>
        </w:rPr>
        <w:t>.</w:t>
      </w:r>
      <w:r w:rsidRPr="35889449">
        <w:rPr>
          <w:rFonts w:ascii="Arial" w:hAnsi="Arial" w:cs="Arial"/>
          <w:lang w:eastAsia="en-GB"/>
        </w:rPr>
        <w:t xml:space="preserve"> </w:t>
      </w:r>
      <w:r w:rsidRPr="35889449">
        <w:rPr>
          <w:rFonts w:ascii="Arial" w:hAnsi="Arial" w:cs="Arial"/>
        </w:rPr>
        <w:t xml:space="preserve">If you would like to discuss this role in more detail </w:t>
      </w:r>
      <w:r w:rsidRPr="35889449">
        <w:rPr>
          <w:rFonts w:ascii="Arial" w:hAnsi="Arial" w:cs="Arial"/>
          <w:lang w:eastAsia="en-GB"/>
        </w:rPr>
        <w:t xml:space="preserve">please contact </w:t>
      </w:r>
      <w:r w:rsidR="00953CD3" w:rsidRPr="35889449">
        <w:rPr>
          <w:rFonts w:ascii="Arial" w:hAnsi="Arial" w:cs="Arial"/>
          <w:lang w:eastAsia="en-GB"/>
        </w:rPr>
        <w:t>Lena Mohamed</w:t>
      </w:r>
      <w:r w:rsidRPr="35889449">
        <w:rPr>
          <w:rFonts w:ascii="Arial" w:hAnsi="Arial" w:cs="Arial"/>
          <w:lang w:eastAsia="en-GB"/>
        </w:rPr>
        <w:t xml:space="preserve">, </w:t>
      </w:r>
      <w:r w:rsidR="00953CD3" w:rsidRPr="35889449">
        <w:rPr>
          <w:rFonts w:ascii="Arial" w:hAnsi="Arial" w:cs="Arial"/>
          <w:lang w:eastAsia="en-GB"/>
        </w:rPr>
        <w:t>Synergi Co-Director</w:t>
      </w:r>
      <w:r w:rsidRPr="35889449">
        <w:rPr>
          <w:rFonts w:ascii="Arial" w:hAnsi="Arial" w:cs="Arial"/>
          <w:lang w:eastAsia="en-GB"/>
        </w:rPr>
        <w:t xml:space="preserve">, by emailing </w:t>
      </w:r>
      <w:hyperlink r:id="rId16" w:history="1">
        <w:r w:rsidR="00E33E90" w:rsidRPr="00553A04">
          <w:rPr>
            <w:rStyle w:val="Hyperlink"/>
            <w:rFonts w:ascii="Arial" w:eastAsia="Times New Roman" w:hAnsi="Arial" w:cs="Arial"/>
          </w:rPr>
          <w:t>lena.mohamed@nsun.org.uk</w:t>
        </w:r>
      </w:hyperlink>
      <w:r w:rsidR="00771B50">
        <w:rPr>
          <w:rFonts w:ascii="Arial" w:eastAsia="Times New Roman" w:hAnsi="Arial" w:cs="Arial"/>
          <w:color w:val="000000"/>
        </w:rPr>
        <w:t>.</w:t>
      </w:r>
    </w:p>
    <w:p w14:paraId="11F84655" w14:textId="77777777" w:rsidR="00A058AF" w:rsidRDefault="00A058AF" w:rsidP="00A058AF">
      <w:pPr>
        <w:spacing w:line="276" w:lineRule="auto"/>
        <w:rPr>
          <w:rFonts w:ascii="Arial" w:hAnsi="Arial" w:cs="Arial"/>
        </w:rPr>
      </w:pPr>
    </w:p>
    <w:p w14:paraId="7CAEDC2E" w14:textId="77777777" w:rsidR="00A058AF" w:rsidRDefault="00A058AF" w:rsidP="00A058AF">
      <w:pPr>
        <w:spacing w:line="276" w:lineRule="auto"/>
        <w:rPr>
          <w:rFonts w:ascii="Arial" w:hAnsi="Arial" w:cs="Arial"/>
        </w:rPr>
      </w:pPr>
      <w:r w:rsidRPr="66DEEB0E">
        <w:rPr>
          <w:rFonts w:ascii="Arial" w:hAnsi="Arial" w:cs="Arial"/>
        </w:rPr>
        <w:t>Shortlisted candidates will be emailed a written task and meeting invite one week before the interview. The interview questions will be emailed to you the day before the interview.</w:t>
      </w:r>
    </w:p>
    <w:p w14:paraId="55D3B705" w14:textId="77777777" w:rsidR="00BC6A2A" w:rsidRDefault="00BC6A2A" w:rsidP="00BC6A2A">
      <w:pPr>
        <w:spacing w:line="276" w:lineRule="auto"/>
        <w:rPr>
          <w:rFonts w:ascii="Arial" w:hAnsi="Arial" w:cs="Arial"/>
        </w:rPr>
      </w:pPr>
    </w:p>
    <w:p w14:paraId="4329E64C" w14:textId="708F5794" w:rsidR="002C7CA4" w:rsidRDefault="002C7CA4" w:rsidP="002C7CA4">
      <w:pPr>
        <w:spacing w:line="276" w:lineRule="auto"/>
        <w:rPr>
          <w:rFonts w:ascii="Arial" w:hAnsi="Arial" w:cs="Arial"/>
        </w:rPr>
      </w:pPr>
      <w:r w:rsidRPr="66DEEB0E">
        <w:rPr>
          <w:rFonts w:ascii="Arial" w:hAnsi="Arial" w:cs="Arial"/>
        </w:rPr>
        <w:t>Interviews</w:t>
      </w:r>
      <w:r w:rsidRPr="66DEEB0E">
        <w:rPr>
          <w:rFonts w:ascii="Arial" w:hAnsi="Arial" w:cs="Arial"/>
          <w:b/>
          <w:bCs/>
        </w:rPr>
        <w:t xml:space="preserve"> </w:t>
      </w:r>
      <w:r w:rsidRPr="66DEEB0E">
        <w:rPr>
          <w:rFonts w:ascii="Arial" w:hAnsi="Arial" w:cs="Arial"/>
        </w:rPr>
        <w:t xml:space="preserve">will be held online using Zoom with Lena </w:t>
      </w:r>
      <w:r w:rsidR="0EBA6621" w:rsidRPr="66DEEB0E">
        <w:rPr>
          <w:rFonts w:ascii="Arial" w:hAnsi="Arial" w:cs="Arial"/>
        </w:rPr>
        <w:t>Mohamed and</w:t>
      </w:r>
      <w:r w:rsidRPr="66DEEB0E">
        <w:rPr>
          <w:rFonts w:ascii="Arial" w:hAnsi="Arial" w:cs="Arial"/>
        </w:rPr>
        <w:t xml:space="preserve"> Jilna Shah (</w:t>
      </w:r>
      <w:r w:rsidRPr="66DEEB0E">
        <w:rPr>
          <w:rFonts w:ascii="Arial" w:hAnsi="Arial" w:cs="Arial"/>
          <w:lang w:eastAsia="en-GB"/>
        </w:rPr>
        <w:t>Synergi Co-Director</w:t>
      </w:r>
      <w:r w:rsidR="00BB0C4E" w:rsidRPr="66DEEB0E">
        <w:rPr>
          <w:rFonts w:ascii="Arial" w:hAnsi="Arial" w:cs="Arial"/>
          <w:lang w:eastAsia="en-GB"/>
        </w:rPr>
        <w:t>s</w:t>
      </w:r>
      <w:r w:rsidRPr="66DEEB0E">
        <w:rPr>
          <w:rFonts w:ascii="Arial" w:hAnsi="Arial" w:cs="Arial"/>
        </w:rPr>
        <w:t>) on</w:t>
      </w:r>
      <w:r w:rsidR="003477EB" w:rsidRPr="66DEEB0E">
        <w:rPr>
          <w:rFonts w:ascii="Arial" w:hAnsi="Arial" w:cs="Arial"/>
        </w:rPr>
        <w:t xml:space="preserve"> either</w:t>
      </w:r>
      <w:r w:rsidRPr="66DEEB0E">
        <w:rPr>
          <w:rFonts w:ascii="Arial" w:hAnsi="Arial" w:cs="Arial"/>
        </w:rPr>
        <w:t xml:space="preserve"> </w:t>
      </w:r>
      <w:r w:rsidRPr="66DEEB0E">
        <w:rPr>
          <w:rFonts w:ascii="Arial" w:hAnsi="Arial" w:cs="Arial"/>
          <w:b/>
          <w:bCs/>
        </w:rPr>
        <w:t xml:space="preserve">Tuesday 1 </w:t>
      </w:r>
      <w:r w:rsidR="003477EB" w:rsidRPr="66DEEB0E">
        <w:rPr>
          <w:rFonts w:ascii="Arial" w:hAnsi="Arial" w:cs="Arial"/>
          <w:b/>
          <w:bCs/>
        </w:rPr>
        <w:t xml:space="preserve">or Wednesday 2 </w:t>
      </w:r>
      <w:r w:rsidRPr="66DEEB0E">
        <w:rPr>
          <w:rFonts w:ascii="Arial" w:hAnsi="Arial" w:cs="Arial"/>
          <w:b/>
          <w:bCs/>
        </w:rPr>
        <w:t>November</w:t>
      </w:r>
      <w:r w:rsidRPr="66DEEB0E">
        <w:rPr>
          <w:rFonts w:ascii="Arial" w:hAnsi="Arial" w:cs="Arial"/>
        </w:rPr>
        <w:t xml:space="preserve">. </w:t>
      </w:r>
      <w:r w:rsidR="0092501B" w:rsidRPr="66DEEB0E">
        <w:rPr>
          <w:rFonts w:ascii="Arial" w:hAnsi="Arial" w:cs="Arial"/>
        </w:rPr>
        <w:t xml:space="preserve">Successful candidates will be invited to a second interview </w:t>
      </w:r>
      <w:r w:rsidR="001664E4" w:rsidRPr="66DEEB0E">
        <w:rPr>
          <w:rFonts w:ascii="Arial" w:hAnsi="Arial" w:cs="Arial"/>
        </w:rPr>
        <w:t xml:space="preserve">with Akiko Hart (NSUN CEO) </w:t>
      </w:r>
      <w:r w:rsidR="00BF3D37" w:rsidRPr="66DEEB0E">
        <w:rPr>
          <w:rFonts w:ascii="Arial" w:hAnsi="Arial" w:cs="Arial"/>
        </w:rPr>
        <w:t xml:space="preserve">a few days </w:t>
      </w:r>
      <w:r w:rsidR="001664E4" w:rsidRPr="66DEEB0E">
        <w:rPr>
          <w:rFonts w:ascii="Arial" w:hAnsi="Arial" w:cs="Arial"/>
        </w:rPr>
        <w:t xml:space="preserve">after </w:t>
      </w:r>
      <w:r w:rsidR="00BF3D37" w:rsidRPr="66DEEB0E">
        <w:rPr>
          <w:rFonts w:ascii="Arial" w:hAnsi="Arial" w:cs="Arial"/>
        </w:rPr>
        <w:t>this</w:t>
      </w:r>
      <w:r w:rsidR="0092501B" w:rsidRPr="66DEEB0E">
        <w:rPr>
          <w:rFonts w:ascii="Arial" w:hAnsi="Arial" w:cs="Arial"/>
        </w:rPr>
        <w:t>.</w:t>
      </w:r>
    </w:p>
    <w:p w14:paraId="7D2A2CA7" w14:textId="11D3F7A7" w:rsidR="003F4997" w:rsidRDefault="003F4997" w:rsidP="66DEEB0E">
      <w:pPr>
        <w:spacing w:line="276" w:lineRule="auto"/>
        <w:rPr>
          <w:rFonts w:ascii="Arial" w:hAnsi="Arial" w:cs="Arial"/>
        </w:rPr>
      </w:pPr>
    </w:p>
    <w:p w14:paraId="55A74CC1" w14:textId="0FDB7798" w:rsidR="00BC6A2A" w:rsidRPr="003F4997" w:rsidRDefault="003F4997" w:rsidP="66DEEB0E">
      <w:pPr>
        <w:spacing w:line="276" w:lineRule="auto"/>
        <w:rPr>
          <w:rFonts w:ascii="Arial" w:hAnsi="Arial" w:cs="Arial"/>
          <w:lang w:eastAsia="en-GB"/>
        </w:rPr>
      </w:pPr>
      <w:r w:rsidRPr="66DEEB0E">
        <w:rPr>
          <w:rFonts w:ascii="Arial" w:hAnsi="Arial" w:cs="Arial"/>
        </w:rPr>
        <w:t>Please let us know if you require any adjustments to the interview process for you to participate and we will do our best to accommodate these.</w:t>
      </w:r>
      <w:r w:rsidR="00BC6A2A" w:rsidRPr="66DEEB0E">
        <w:rPr>
          <w:rFonts w:ascii="Arial" w:hAnsi="Arial" w:cs="Arial"/>
        </w:rPr>
        <w:t xml:space="preserve"> </w:t>
      </w:r>
    </w:p>
    <w:p w14:paraId="01F8C8E8" w14:textId="11CC29B2" w:rsidR="66DEEB0E" w:rsidRDefault="66DEEB0E" w:rsidP="66DEEB0E">
      <w:pPr>
        <w:spacing w:line="276" w:lineRule="auto"/>
        <w:rPr>
          <w:rFonts w:ascii="Arial" w:hAnsi="Arial" w:cs="Arial"/>
        </w:rPr>
      </w:pPr>
    </w:p>
    <w:p w14:paraId="3D543DE2" w14:textId="77D7A185" w:rsidR="04FBF243" w:rsidRDefault="04FBF243" w:rsidP="66DEEB0E">
      <w:pPr>
        <w:spacing w:line="276" w:lineRule="auto"/>
        <w:rPr>
          <w:rFonts w:ascii="Arial" w:hAnsi="Arial" w:cs="Arial"/>
          <w:b/>
          <w:bCs/>
        </w:rPr>
      </w:pPr>
      <w:r w:rsidRPr="66DEEB0E">
        <w:rPr>
          <w:rFonts w:ascii="Arial" w:hAnsi="Arial" w:cs="Arial"/>
          <w:b/>
          <w:bCs/>
        </w:rPr>
        <w:t>Communications and feedback</w:t>
      </w:r>
    </w:p>
    <w:p w14:paraId="1348343F" w14:textId="77777777" w:rsidR="00BC6A2A" w:rsidRPr="009C7E71" w:rsidRDefault="00BC6A2A" w:rsidP="00BC6A2A">
      <w:pPr>
        <w:spacing w:line="276" w:lineRule="auto"/>
        <w:rPr>
          <w:rFonts w:ascii="Arial" w:hAnsi="Arial" w:cs="Arial"/>
        </w:rPr>
      </w:pPr>
    </w:p>
    <w:p w14:paraId="10351B5F" w14:textId="77777777" w:rsidR="003F4997" w:rsidRDefault="00BC6A2A" w:rsidP="003F4997">
      <w:pPr>
        <w:spacing w:line="276" w:lineRule="auto"/>
        <w:rPr>
          <w:rFonts w:ascii="Arial" w:hAnsi="Arial" w:cs="Arial"/>
          <w:szCs w:val="22"/>
        </w:rPr>
      </w:pPr>
      <w:r w:rsidRPr="009C7E71">
        <w:rPr>
          <w:rFonts w:ascii="Arial" w:hAnsi="Arial" w:cs="Arial"/>
        </w:rPr>
        <w:t xml:space="preserve">All applicants will receive a response from us to confirm </w:t>
      </w:r>
      <w:proofErr w:type="gramStart"/>
      <w:r w:rsidRPr="009C7E71">
        <w:rPr>
          <w:rFonts w:ascii="Arial" w:hAnsi="Arial" w:cs="Arial"/>
        </w:rPr>
        <w:t>whether or not</w:t>
      </w:r>
      <w:proofErr w:type="gramEnd"/>
      <w:r w:rsidRPr="009C7E71">
        <w:rPr>
          <w:rFonts w:ascii="Arial" w:hAnsi="Arial" w:cs="Arial"/>
        </w:rPr>
        <w:t xml:space="preserve"> they have been selected for an interview. We aim to give at least half a week’s notice ahead of the interview date.</w:t>
      </w:r>
      <w:r w:rsidR="003F4997" w:rsidRPr="003F4997">
        <w:rPr>
          <w:rFonts w:ascii="Arial" w:hAnsi="Arial" w:cs="Arial"/>
          <w:szCs w:val="22"/>
        </w:rPr>
        <w:t xml:space="preserve"> </w:t>
      </w:r>
    </w:p>
    <w:p w14:paraId="60993FD7" w14:textId="77777777" w:rsidR="00BC6A2A" w:rsidRDefault="00BC6A2A" w:rsidP="00BC6A2A">
      <w:pPr>
        <w:spacing w:line="276" w:lineRule="auto"/>
        <w:rPr>
          <w:rFonts w:ascii="Arial" w:hAnsi="Arial" w:cs="Arial"/>
        </w:rPr>
      </w:pPr>
    </w:p>
    <w:p w14:paraId="72330713" w14:textId="77777777" w:rsidR="00BC6A2A" w:rsidRPr="009C7E71" w:rsidRDefault="00BC6A2A" w:rsidP="00BC6A2A">
      <w:pPr>
        <w:spacing w:line="276" w:lineRule="auto"/>
        <w:rPr>
          <w:rFonts w:ascii="Arial" w:hAnsi="Arial" w:cs="Arial"/>
        </w:rPr>
      </w:pPr>
      <w:r w:rsidRPr="009C7E71">
        <w:rPr>
          <w:rFonts w:ascii="Arial" w:hAnsi="Arial" w:cs="Arial"/>
        </w:rPr>
        <w:t xml:space="preserve">All applicants who attend an interview will be offered feedback. It is not possible for us to give individual feedback if you have not been selected for an interview. </w:t>
      </w:r>
    </w:p>
    <w:p w14:paraId="2AA35A4A" w14:textId="77777777" w:rsidR="00BC6A2A" w:rsidRPr="009C7E71" w:rsidRDefault="00BC6A2A" w:rsidP="00BC6A2A">
      <w:pPr>
        <w:spacing w:line="276" w:lineRule="auto"/>
        <w:rPr>
          <w:rFonts w:ascii="Arial" w:hAnsi="Arial" w:cs="Arial"/>
        </w:rPr>
      </w:pPr>
    </w:p>
    <w:p w14:paraId="243518B9" w14:textId="5FBA3598" w:rsidR="00BC6A2A" w:rsidRPr="00526A98" w:rsidRDefault="00BC6A2A" w:rsidP="00526A98">
      <w:pPr>
        <w:spacing w:line="276" w:lineRule="auto"/>
        <w:rPr>
          <w:rFonts w:ascii="Arial" w:hAnsi="Arial" w:cs="Arial"/>
        </w:rPr>
      </w:pPr>
      <w:r w:rsidRPr="009C7E71">
        <w:rPr>
          <w:rFonts w:ascii="Arial" w:hAnsi="Arial" w:cs="Arial"/>
        </w:rPr>
        <w:t>Thank you very much for your interest in this role. We look forward to hearing from you.</w:t>
      </w:r>
    </w:p>
    <w:sectPr w:rsidR="00BC6A2A" w:rsidRPr="00526A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1D44"/>
    <w:multiLevelType w:val="multilevel"/>
    <w:tmpl w:val="EA4E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92DBE"/>
    <w:multiLevelType w:val="hybridMultilevel"/>
    <w:tmpl w:val="6D46ABFE"/>
    <w:lvl w:ilvl="0" w:tplc="676057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A56089"/>
    <w:multiLevelType w:val="hybridMultilevel"/>
    <w:tmpl w:val="3D36A262"/>
    <w:lvl w:ilvl="0" w:tplc="2F3EAC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EB7882"/>
    <w:multiLevelType w:val="hybridMultilevel"/>
    <w:tmpl w:val="E34C7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E15BD8"/>
    <w:multiLevelType w:val="hybridMultilevel"/>
    <w:tmpl w:val="7C42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C117CD"/>
    <w:multiLevelType w:val="hybridMultilevel"/>
    <w:tmpl w:val="7C847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5302DE"/>
    <w:multiLevelType w:val="hybridMultilevel"/>
    <w:tmpl w:val="9D786BA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547A1573"/>
    <w:multiLevelType w:val="hybridMultilevel"/>
    <w:tmpl w:val="C0226C7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51299F"/>
    <w:multiLevelType w:val="hybridMultilevel"/>
    <w:tmpl w:val="EE9EC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263841"/>
    <w:multiLevelType w:val="hybridMultilevel"/>
    <w:tmpl w:val="C1B282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975333318">
    <w:abstractNumId w:val="7"/>
  </w:num>
  <w:num w:numId="2" w16cid:durableId="1636838696">
    <w:abstractNumId w:val="0"/>
  </w:num>
  <w:num w:numId="3" w16cid:durableId="562445493">
    <w:abstractNumId w:val="6"/>
  </w:num>
  <w:num w:numId="4" w16cid:durableId="907808325">
    <w:abstractNumId w:val="4"/>
  </w:num>
  <w:num w:numId="5" w16cid:durableId="88505299">
    <w:abstractNumId w:val="1"/>
  </w:num>
  <w:num w:numId="6" w16cid:durableId="1029530117">
    <w:abstractNumId w:val="5"/>
  </w:num>
  <w:num w:numId="7" w16cid:durableId="1990939011">
    <w:abstractNumId w:val="8"/>
  </w:num>
  <w:num w:numId="8" w16cid:durableId="240990312">
    <w:abstractNumId w:val="3"/>
  </w:num>
  <w:num w:numId="9" w16cid:durableId="549848076">
    <w:abstractNumId w:val="9"/>
  </w:num>
  <w:num w:numId="10" w16cid:durableId="183903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A2A"/>
    <w:rsid w:val="00012CBD"/>
    <w:rsid w:val="00013D01"/>
    <w:rsid w:val="00040FE4"/>
    <w:rsid w:val="000422A1"/>
    <w:rsid w:val="000445FF"/>
    <w:rsid w:val="00046967"/>
    <w:rsid w:val="00047949"/>
    <w:rsid w:val="00050542"/>
    <w:rsid w:val="00054D94"/>
    <w:rsid w:val="00064B58"/>
    <w:rsid w:val="00066CB0"/>
    <w:rsid w:val="00073B2D"/>
    <w:rsid w:val="00084861"/>
    <w:rsid w:val="000A0A7B"/>
    <w:rsid w:val="000A201A"/>
    <w:rsid w:val="000A7A9E"/>
    <w:rsid w:val="000B5054"/>
    <w:rsid w:val="000B6374"/>
    <w:rsid w:val="000C55EA"/>
    <w:rsid w:val="000C5762"/>
    <w:rsid w:val="000E0241"/>
    <w:rsid w:val="000E1828"/>
    <w:rsid w:val="000E58C6"/>
    <w:rsid w:val="001000D1"/>
    <w:rsid w:val="001005E0"/>
    <w:rsid w:val="00102985"/>
    <w:rsid w:val="00104CC0"/>
    <w:rsid w:val="0011418A"/>
    <w:rsid w:val="001154D3"/>
    <w:rsid w:val="0011601B"/>
    <w:rsid w:val="0011635A"/>
    <w:rsid w:val="00122153"/>
    <w:rsid w:val="00131CD6"/>
    <w:rsid w:val="0014318E"/>
    <w:rsid w:val="0015473D"/>
    <w:rsid w:val="001558FD"/>
    <w:rsid w:val="001658E8"/>
    <w:rsid w:val="001664E4"/>
    <w:rsid w:val="00173E0C"/>
    <w:rsid w:val="00177557"/>
    <w:rsid w:val="00181BAC"/>
    <w:rsid w:val="001821BD"/>
    <w:rsid w:val="00192182"/>
    <w:rsid w:val="00193C85"/>
    <w:rsid w:val="001A01B3"/>
    <w:rsid w:val="001A1149"/>
    <w:rsid w:val="001A2B6A"/>
    <w:rsid w:val="001B3FF6"/>
    <w:rsid w:val="001B55F2"/>
    <w:rsid w:val="001B66D4"/>
    <w:rsid w:val="001B7473"/>
    <w:rsid w:val="001C0C4C"/>
    <w:rsid w:val="001C31D0"/>
    <w:rsid w:val="001C452B"/>
    <w:rsid w:val="001C4D7D"/>
    <w:rsid w:val="001C6B08"/>
    <w:rsid w:val="001E056B"/>
    <w:rsid w:val="001F53A3"/>
    <w:rsid w:val="001F56E7"/>
    <w:rsid w:val="001F6F8F"/>
    <w:rsid w:val="001F7BC7"/>
    <w:rsid w:val="00201428"/>
    <w:rsid w:val="002149AF"/>
    <w:rsid w:val="002161A9"/>
    <w:rsid w:val="002343D9"/>
    <w:rsid w:val="0023485C"/>
    <w:rsid w:val="00237573"/>
    <w:rsid w:val="00240DB9"/>
    <w:rsid w:val="00241B9A"/>
    <w:rsid w:val="0025030B"/>
    <w:rsid w:val="002538F3"/>
    <w:rsid w:val="00255C60"/>
    <w:rsid w:val="0027398A"/>
    <w:rsid w:val="00276DD3"/>
    <w:rsid w:val="00282A35"/>
    <w:rsid w:val="0028639B"/>
    <w:rsid w:val="00290D31"/>
    <w:rsid w:val="002A0993"/>
    <w:rsid w:val="002A461A"/>
    <w:rsid w:val="002A4883"/>
    <w:rsid w:val="002A4E84"/>
    <w:rsid w:val="002A5F75"/>
    <w:rsid w:val="002A6CC7"/>
    <w:rsid w:val="002A745C"/>
    <w:rsid w:val="002B08E5"/>
    <w:rsid w:val="002C338D"/>
    <w:rsid w:val="002C7CA4"/>
    <w:rsid w:val="002D59C5"/>
    <w:rsid w:val="002D611E"/>
    <w:rsid w:val="002E41D6"/>
    <w:rsid w:val="002E5CE5"/>
    <w:rsid w:val="002E7AD2"/>
    <w:rsid w:val="002F165A"/>
    <w:rsid w:val="002F437C"/>
    <w:rsid w:val="002F56C2"/>
    <w:rsid w:val="0030206D"/>
    <w:rsid w:val="003032D7"/>
    <w:rsid w:val="00313326"/>
    <w:rsid w:val="00315384"/>
    <w:rsid w:val="0032219F"/>
    <w:rsid w:val="0032788A"/>
    <w:rsid w:val="00331BCC"/>
    <w:rsid w:val="00341297"/>
    <w:rsid w:val="003413C5"/>
    <w:rsid w:val="00346EAE"/>
    <w:rsid w:val="003477EB"/>
    <w:rsid w:val="003507E8"/>
    <w:rsid w:val="00354872"/>
    <w:rsid w:val="00355893"/>
    <w:rsid w:val="003808E4"/>
    <w:rsid w:val="00385B78"/>
    <w:rsid w:val="003A0D57"/>
    <w:rsid w:val="003A26E2"/>
    <w:rsid w:val="003A90EC"/>
    <w:rsid w:val="003B0F6D"/>
    <w:rsid w:val="003B598D"/>
    <w:rsid w:val="003C3F16"/>
    <w:rsid w:val="003D386A"/>
    <w:rsid w:val="003E72D5"/>
    <w:rsid w:val="003E77D0"/>
    <w:rsid w:val="003F3ACC"/>
    <w:rsid w:val="003F4997"/>
    <w:rsid w:val="0040025C"/>
    <w:rsid w:val="00400869"/>
    <w:rsid w:val="0040525A"/>
    <w:rsid w:val="004136BC"/>
    <w:rsid w:val="004272BD"/>
    <w:rsid w:val="0043692D"/>
    <w:rsid w:val="00457F10"/>
    <w:rsid w:val="004652D3"/>
    <w:rsid w:val="00470A31"/>
    <w:rsid w:val="004726D7"/>
    <w:rsid w:val="004749BE"/>
    <w:rsid w:val="004779DD"/>
    <w:rsid w:val="00483980"/>
    <w:rsid w:val="00484D9D"/>
    <w:rsid w:val="00493468"/>
    <w:rsid w:val="004945CA"/>
    <w:rsid w:val="00495F79"/>
    <w:rsid w:val="004B2873"/>
    <w:rsid w:val="004B52C4"/>
    <w:rsid w:val="004B56D6"/>
    <w:rsid w:val="004B64F9"/>
    <w:rsid w:val="004B71B7"/>
    <w:rsid w:val="004C659F"/>
    <w:rsid w:val="004E2C06"/>
    <w:rsid w:val="004E631E"/>
    <w:rsid w:val="004F6FF6"/>
    <w:rsid w:val="00502E79"/>
    <w:rsid w:val="005163BA"/>
    <w:rsid w:val="00517C87"/>
    <w:rsid w:val="00522802"/>
    <w:rsid w:val="00522839"/>
    <w:rsid w:val="00526A98"/>
    <w:rsid w:val="00527078"/>
    <w:rsid w:val="00530759"/>
    <w:rsid w:val="0053077C"/>
    <w:rsid w:val="0053110E"/>
    <w:rsid w:val="005313DA"/>
    <w:rsid w:val="00557EBC"/>
    <w:rsid w:val="00564C1B"/>
    <w:rsid w:val="005740D9"/>
    <w:rsid w:val="00575323"/>
    <w:rsid w:val="00583110"/>
    <w:rsid w:val="00583C7E"/>
    <w:rsid w:val="005857DA"/>
    <w:rsid w:val="0059745C"/>
    <w:rsid w:val="005A16C9"/>
    <w:rsid w:val="005A6A4D"/>
    <w:rsid w:val="005B1675"/>
    <w:rsid w:val="005B3499"/>
    <w:rsid w:val="005B7C59"/>
    <w:rsid w:val="005C6DC1"/>
    <w:rsid w:val="005C79B4"/>
    <w:rsid w:val="005D5CA7"/>
    <w:rsid w:val="005D7009"/>
    <w:rsid w:val="005E255C"/>
    <w:rsid w:val="005E7ACC"/>
    <w:rsid w:val="005F0E7C"/>
    <w:rsid w:val="005F6C59"/>
    <w:rsid w:val="00604983"/>
    <w:rsid w:val="0060547F"/>
    <w:rsid w:val="00607738"/>
    <w:rsid w:val="00612706"/>
    <w:rsid w:val="0061653E"/>
    <w:rsid w:val="006174F1"/>
    <w:rsid w:val="006343B8"/>
    <w:rsid w:val="00636642"/>
    <w:rsid w:val="006410CA"/>
    <w:rsid w:val="006438E6"/>
    <w:rsid w:val="00656A12"/>
    <w:rsid w:val="0066095F"/>
    <w:rsid w:val="00674E2B"/>
    <w:rsid w:val="0068482A"/>
    <w:rsid w:val="006913E8"/>
    <w:rsid w:val="00691FD0"/>
    <w:rsid w:val="00692401"/>
    <w:rsid w:val="0069623C"/>
    <w:rsid w:val="006A08D6"/>
    <w:rsid w:val="006A359A"/>
    <w:rsid w:val="006A47CC"/>
    <w:rsid w:val="006B04EB"/>
    <w:rsid w:val="006B1974"/>
    <w:rsid w:val="006B484B"/>
    <w:rsid w:val="006C4D29"/>
    <w:rsid w:val="006C53E4"/>
    <w:rsid w:val="006C5725"/>
    <w:rsid w:val="006C7DA6"/>
    <w:rsid w:val="006E0E98"/>
    <w:rsid w:val="006F2CCB"/>
    <w:rsid w:val="006F5082"/>
    <w:rsid w:val="006F5925"/>
    <w:rsid w:val="006F6185"/>
    <w:rsid w:val="0070291B"/>
    <w:rsid w:val="0070492F"/>
    <w:rsid w:val="00706863"/>
    <w:rsid w:val="00713335"/>
    <w:rsid w:val="00716299"/>
    <w:rsid w:val="00723AFD"/>
    <w:rsid w:val="00735C40"/>
    <w:rsid w:val="00736CB2"/>
    <w:rsid w:val="00741DE3"/>
    <w:rsid w:val="007431E1"/>
    <w:rsid w:val="00756D80"/>
    <w:rsid w:val="00757B7D"/>
    <w:rsid w:val="007606DF"/>
    <w:rsid w:val="00765FBA"/>
    <w:rsid w:val="00770F46"/>
    <w:rsid w:val="00771B50"/>
    <w:rsid w:val="00772047"/>
    <w:rsid w:val="00772452"/>
    <w:rsid w:val="00777641"/>
    <w:rsid w:val="00777DA7"/>
    <w:rsid w:val="00792FBD"/>
    <w:rsid w:val="0079369C"/>
    <w:rsid w:val="007A09CF"/>
    <w:rsid w:val="007A1021"/>
    <w:rsid w:val="007A1642"/>
    <w:rsid w:val="007A4543"/>
    <w:rsid w:val="007C010A"/>
    <w:rsid w:val="007C099B"/>
    <w:rsid w:val="007D5EC3"/>
    <w:rsid w:val="007D62EE"/>
    <w:rsid w:val="007D650F"/>
    <w:rsid w:val="007E0031"/>
    <w:rsid w:val="007E2BD0"/>
    <w:rsid w:val="0081061E"/>
    <w:rsid w:val="00814322"/>
    <w:rsid w:val="00823B38"/>
    <w:rsid w:val="008430FF"/>
    <w:rsid w:val="00845084"/>
    <w:rsid w:val="008464CC"/>
    <w:rsid w:val="00854705"/>
    <w:rsid w:val="00860774"/>
    <w:rsid w:val="00862230"/>
    <w:rsid w:val="0086407A"/>
    <w:rsid w:val="00881BEF"/>
    <w:rsid w:val="00887F91"/>
    <w:rsid w:val="008A22E8"/>
    <w:rsid w:val="008A3342"/>
    <w:rsid w:val="008A72C9"/>
    <w:rsid w:val="008B320F"/>
    <w:rsid w:val="008B7FBD"/>
    <w:rsid w:val="008C3E6C"/>
    <w:rsid w:val="008C5DF3"/>
    <w:rsid w:val="008C5F02"/>
    <w:rsid w:val="008C71C0"/>
    <w:rsid w:val="008D431F"/>
    <w:rsid w:val="008D6E2D"/>
    <w:rsid w:val="008E1089"/>
    <w:rsid w:val="009026AC"/>
    <w:rsid w:val="00904052"/>
    <w:rsid w:val="00904FD2"/>
    <w:rsid w:val="00907032"/>
    <w:rsid w:val="00910AAC"/>
    <w:rsid w:val="00913434"/>
    <w:rsid w:val="0091620A"/>
    <w:rsid w:val="00921D51"/>
    <w:rsid w:val="00922A68"/>
    <w:rsid w:val="0092501B"/>
    <w:rsid w:val="00934953"/>
    <w:rsid w:val="009459D3"/>
    <w:rsid w:val="00950924"/>
    <w:rsid w:val="00953CD3"/>
    <w:rsid w:val="00954B4D"/>
    <w:rsid w:val="00957F17"/>
    <w:rsid w:val="009676DE"/>
    <w:rsid w:val="00980592"/>
    <w:rsid w:val="00982BAD"/>
    <w:rsid w:val="00991854"/>
    <w:rsid w:val="00992207"/>
    <w:rsid w:val="009A01C3"/>
    <w:rsid w:val="009A3DD0"/>
    <w:rsid w:val="009B448A"/>
    <w:rsid w:val="009C0426"/>
    <w:rsid w:val="009C21ED"/>
    <w:rsid w:val="009C3C25"/>
    <w:rsid w:val="009C558E"/>
    <w:rsid w:val="009C5E61"/>
    <w:rsid w:val="009C6C28"/>
    <w:rsid w:val="009D7FD3"/>
    <w:rsid w:val="009E6D79"/>
    <w:rsid w:val="009F33C4"/>
    <w:rsid w:val="009F5B55"/>
    <w:rsid w:val="00A058AF"/>
    <w:rsid w:val="00A064EA"/>
    <w:rsid w:val="00A155AF"/>
    <w:rsid w:val="00A15DFB"/>
    <w:rsid w:val="00A212D1"/>
    <w:rsid w:val="00A23F4A"/>
    <w:rsid w:val="00A27A48"/>
    <w:rsid w:val="00A33808"/>
    <w:rsid w:val="00A42F59"/>
    <w:rsid w:val="00A53430"/>
    <w:rsid w:val="00A54F29"/>
    <w:rsid w:val="00A60A48"/>
    <w:rsid w:val="00A60EAB"/>
    <w:rsid w:val="00A62977"/>
    <w:rsid w:val="00A65649"/>
    <w:rsid w:val="00A81D05"/>
    <w:rsid w:val="00A84C2F"/>
    <w:rsid w:val="00A84D0D"/>
    <w:rsid w:val="00A84E8E"/>
    <w:rsid w:val="00A93B2A"/>
    <w:rsid w:val="00A96F64"/>
    <w:rsid w:val="00AA1B81"/>
    <w:rsid w:val="00AA79AB"/>
    <w:rsid w:val="00AB02E5"/>
    <w:rsid w:val="00AB2E32"/>
    <w:rsid w:val="00AB32E1"/>
    <w:rsid w:val="00AC1BD8"/>
    <w:rsid w:val="00AC51A5"/>
    <w:rsid w:val="00AC6D36"/>
    <w:rsid w:val="00AC7BB8"/>
    <w:rsid w:val="00AE42BB"/>
    <w:rsid w:val="00B01DA9"/>
    <w:rsid w:val="00B03AE1"/>
    <w:rsid w:val="00B2196C"/>
    <w:rsid w:val="00B2468E"/>
    <w:rsid w:val="00B31930"/>
    <w:rsid w:val="00B41D91"/>
    <w:rsid w:val="00B44D85"/>
    <w:rsid w:val="00B46CA4"/>
    <w:rsid w:val="00B612FD"/>
    <w:rsid w:val="00B63606"/>
    <w:rsid w:val="00B66D36"/>
    <w:rsid w:val="00B71E41"/>
    <w:rsid w:val="00B83F03"/>
    <w:rsid w:val="00B87CFB"/>
    <w:rsid w:val="00B97B04"/>
    <w:rsid w:val="00BA13AE"/>
    <w:rsid w:val="00BA562F"/>
    <w:rsid w:val="00BB0C4E"/>
    <w:rsid w:val="00BB40C3"/>
    <w:rsid w:val="00BB5D9B"/>
    <w:rsid w:val="00BC1750"/>
    <w:rsid w:val="00BC26FD"/>
    <w:rsid w:val="00BC46AA"/>
    <w:rsid w:val="00BC6A2A"/>
    <w:rsid w:val="00BC6CCC"/>
    <w:rsid w:val="00BF2515"/>
    <w:rsid w:val="00BF3D37"/>
    <w:rsid w:val="00C05A70"/>
    <w:rsid w:val="00C17F6A"/>
    <w:rsid w:val="00C20D6F"/>
    <w:rsid w:val="00C263E0"/>
    <w:rsid w:val="00C33331"/>
    <w:rsid w:val="00C33EC5"/>
    <w:rsid w:val="00C35AA0"/>
    <w:rsid w:val="00C46018"/>
    <w:rsid w:val="00C463BF"/>
    <w:rsid w:val="00C511C7"/>
    <w:rsid w:val="00C523E6"/>
    <w:rsid w:val="00C55DE7"/>
    <w:rsid w:val="00C55F0C"/>
    <w:rsid w:val="00C55FED"/>
    <w:rsid w:val="00C56216"/>
    <w:rsid w:val="00C635C1"/>
    <w:rsid w:val="00C64432"/>
    <w:rsid w:val="00C6598E"/>
    <w:rsid w:val="00C73D71"/>
    <w:rsid w:val="00C773F1"/>
    <w:rsid w:val="00C808C6"/>
    <w:rsid w:val="00C81F8F"/>
    <w:rsid w:val="00C84B86"/>
    <w:rsid w:val="00CA0B4B"/>
    <w:rsid w:val="00CB0093"/>
    <w:rsid w:val="00CB16C3"/>
    <w:rsid w:val="00CB62E5"/>
    <w:rsid w:val="00CC103B"/>
    <w:rsid w:val="00CC495C"/>
    <w:rsid w:val="00CC4F83"/>
    <w:rsid w:val="00CC62BB"/>
    <w:rsid w:val="00CD457B"/>
    <w:rsid w:val="00CE00BD"/>
    <w:rsid w:val="00CF212B"/>
    <w:rsid w:val="00CF6E92"/>
    <w:rsid w:val="00CF75EE"/>
    <w:rsid w:val="00D0264F"/>
    <w:rsid w:val="00D04097"/>
    <w:rsid w:val="00D07223"/>
    <w:rsid w:val="00D22052"/>
    <w:rsid w:val="00D31D7E"/>
    <w:rsid w:val="00D33291"/>
    <w:rsid w:val="00D435AB"/>
    <w:rsid w:val="00D506EB"/>
    <w:rsid w:val="00D50DFA"/>
    <w:rsid w:val="00D51CCB"/>
    <w:rsid w:val="00D54420"/>
    <w:rsid w:val="00D5461C"/>
    <w:rsid w:val="00D563AE"/>
    <w:rsid w:val="00D57821"/>
    <w:rsid w:val="00D61289"/>
    <w:rsid w:val="00D63A7B"/>
    <w:rsid w:val="00D63F4B"/>
    <w:rsid w:val="00D64D45"/>
    <w:rsid w:val="00D66F6E"/>
    <w:rsid w:val="00D77D59"/>
    <w:rsid w:val="00D77F6E"/>
    <w:rsid w:val="00D85571"/>
    <w:rsid w:val="00D86B5F"/>
    <w:rsid w:val="00DA328C"/>
    <w:rsid w:val="00DA5401"/>
    <w:rsid w:val="00DB1DC8"/>
    <w:rsid w:val="00DC20A5"/>
    <w:rsid w:val="00DC33AE"/>
    <w:rsid w:val="00DD588C"/>
    <w:rsid w:val="00DF0624"/>
    <w:rsid w:val="00DF19A9"/>
    <w:rsid w:val="00DF427A"/>
    <w:rsid w:val="00E071BB"/>
    <w:rsid w:val="00E12910"/>
    <w:rsid w:val="00E15D01"/>
    <w:rsid w:val="00E22313"/>
    <w:rsid w:val="00E33E90"/>
    <w:rsid w:val="00E433B4"/>
    <w:rsid w:val="00E50965"/>
    <w:rsid w:val="00E76415"/>
    <w:rsid w:val="00E874BE"/>
    <w:rsid w:val="00E909B2"/>
    <w:rsid w:val="00E9492E"/>
    <w:rsid w:val="00E97408"/>
    <w:rsid w:val="00EA117A"/>
    <w:rsid w:val="00EA1391"/>
    <w:rsid w:val="00EA55AF"/>
    <w:rsid w:val="00EB7854"/>
    <w:rsid w:val="00ED31D4"/>
    <w:rsid w:val="00ED76A0"/>
    <w:rsid w:val="00EE4960"/>
    <w:rsid w:val="00EE796E"/>
    <w:rsid w:val="00EF06F1"/>
    <w:rsid w:val="00EF131A"/>
    <w:rsid w:val="00EF5B76"/>
    <w:rsid w:val="00F0051A"/>
    <w:rsid w:val="00F05333"/>
    <w:rsid w:val="00F10470"/>
    <w:rsid w:val="00F23787"/>
    <w:rsid w:val="00F25CC7"/>
    <w:rsid w:val="00F3079E"/>
    <w:rsid w:val="00F327AF"/>
    <w:rsid w:val="00F405EF"/>
    <w:rsid w:val="00F5040B"/>
    <w:rsid w:val="00F50A75"/>
    <w:rsid w:val="00F520CF"/>
    <w:rsid w:val="00F65471"/>
    <w:rsid w:val="00F66CCE"/>
    <w:rsid w:val="00F7310F"/>
    <w:rsid w:val="00F74D2C"/>
    <w:rsid w:val="00F7505D"/>
    <w:rsid w:val="00FA0F31"/>
    <w:rsid w:val="00FA3915"/>
    <w:rsid w:val="00FA7511"/>
    <w:rsid w:val="00FA7E5B"/>
    <w:rsid w:val="00FB5CFA"/>
    <w:rsid w:val="00FC6931"/>
    <w:rsid w:val="00FD36C0"/>
    <w:rsid w:val="00FD619D"/>
    <w:rsid w:val="00FE55D5"/>
    <w:rsid w:val="00FF663F"/>
    <w:rsid w:val="00FF6FA2"/>
    <w:rsid w:val="01A3F851"/>
    <w:rsid w:val="020E4838"/>
    <w:rsid w:val="022058B6"/>
    <w:rsid w:val="023B1F59"/>
    <w:rsid w:val="028389D9"/>
    <w:rsid w:val="040631DD"/>
    <w:rsid w:val="049FE0EA"/>
    <w:rsid w:val="04C37D89"/>
    <w:rsid w:val="04CBAE24"/>
    <w:rsid w:val="04FBF243"/>
    <w:rsid w:val="050431B9"/>
    <w:rsid w:val="0673B5A4"/>
    <w:rsid w:val="068AD8A7"/>
    <w:rsid w:val="06C47D41"/>
    <w:rsid w:val="074D6F47"/>
    <w:rsid w:val="07881D07"/>
    <w:rsid w:val="07B10F3F"/>
    <w:rsid w:val="090125A2"/>
    <w:rsid w:val="0968A458"/>
    <w:rsid w:val="0B88AE49"/>
    <w:rsid w:val="0BAF46F4"/>
    <w:rsid w:val="0CA350FC"/>
    <w:rsid w:val="0CBAD620"/>
    <w:rsid w:val="0CCDBEC8"/>
    <w:rsid w:val="0D62803F"/>
    <w:rsid w:val="0DA5970D"/>
    <w:rsid w:val="0EA0D716"/>
    <w:rsid w:val="0EBA6621"/>
    <w:rsid w:val="0EF67C84"/>
    <w:rsid w:val="0F1E3F13"/>
    <w:rsid w:val="101CA7ED"/>
    <w:rsid w:val="102EB3CB"/>
    <w:rsid w:val="10615F5E"/>
    <w:rsid w:val="10D64666"/>
    <w:rsid w:val="136899B0"/>
    <w:rsid w:val="139C6253"/>
    <w:rsid w:val="13E0D52A"/>
    <w:rsid w:val="14547CA3"/>
    <w:rsid w:val="15133279"/>
    <w:rsid w:val="154CF2C6"/>
    <w:rsid w:val="15FF72E7"/>
    <w:rsid w:val="16531FF5"/>
    <w:rsid w:val="173D125A"/>
    <w:rsid w:val="176D6D71"/>
    <w:rsid w:val="1770AA9B"/>
    <w:rsid w:val="17D7676A"/>
    <w:rsid w:val="182354A3"/>
    <w:rsid w:val="18F0B98D"/>
    <w:rsid w:val="18FADE06"/>
    <w:rsid w:val="19E389BD"/>
    <w:rsid w:val="1A5B2601"/>
    <w:rsid w:val="1A852C29"/>
    <w:rsid w:val="1B1AC9F7"/>
    <w:rsid w:val="1B6631C1"/>
    <w:rsid w:val="1C87A934"/>
    <w:rsid w:val="1CC1FB89"/>
    <w:rsid w:val="1CE0EF71"/>
    <w:rsid w:val="1DAEC541"/>
    <w:rsid w:val="1DBCCCEB"/>
    <w:rsid w:val="1DDFC69F"/>
    <w:rsid w:val="1E9DD283"/>
    <w:rsid w:val="1F04C287"/>
    <w:rsid w:val="1F11AA77"/>
    <w:rsid w:val="1F8C2EB3"/>
    <w:rsid w:val="20D74CED"/>
    <w:rsid w:val="20DECFAC"/>
    <w:rsid w:val="21E50FED"/>
    <w:rsid w:val="22562CB7"/>
    <w:rsid w:val="226473E5"/>
    <w:rsid w:val="22775B92"/>
    <w:rsid w:val="22C55FAB"/>
    <w:rsid w:val="2384B23F"/>
    <w:rsid w:val="245A9D7E"/>
    <w:rsid w:val="255C0383"/>
    <w:rsid w:val="264A44CA"/>
    <w:rsid w:val="264C2713"/>
    <w:rsid w:val="2650DA5A"/>
    <w:rsid w:val="27B1EAD8"/>
    <w:rsid w:val="28940464"/>
    <w:rsid w:val="289660EA"/>
    <w:rsid w:val="29499AAC"/>
    <w:rsid w:val="29F743DD"/>
    <w:rsid w:val="2A90B49D"/>
    <w:rsid w:val="2AE56B0D"/>
    <w:rsid w:val="2AFA4CC0"/>
    <w:rsid w:val="2B662614"/>
    <w:rsid w:val="2B7A5BE8"/>
    <w:rsid w:val="2B7F6BA6"/>
    <w:rsid w:val="2BD3A483"/>
    <w:rsid w:val="2D6CDD5A"/>
    <w:rsid w:val="2DDB3080"/>
    <w:rsid w:val="2E6EE777"/>
    <w:rsid w:val="2E868DD3"/>
    <w:rsid w:val="2ECD77F0"/>
    <w:rsid w:val="2F08ADBB"/>
    <w:rsid w:val="3006E971"/>
    <w:rsid w:val="303B013E"/>
    <w:rsid w:val="306FF145"/>
    <w:rsid w:val="32084B41"/>
    <w:rsid w:val="32337607"/>
    <w:rsid w:val="3246C283"/>
    <w:rsid w:val="3328826A"/>
    <w:rsid w:val="3461C598"/>
    <w:rsid w:val="347CAE8D"/>
    <w:rsid w:val="35889449"/>
    <w:rsid w:val="35AFE735"/>
    <w:rsid w:val="35CE3727"/>
    <w:rsid w:val="37229394"/>
    <w:rsid w:val="374C82B8"/>
    <w:rsid w:val="381A63D9"/>
    <w:rsid w:val="399E971D"/>
    <w:rsid w:val="39FDA890"/>
    <w:rsid w:val="3AD0C918"/>
    <w:rsid w:val="3B429488"/>
    <w:rsid w:val="3B4E6231"/>
    <w:rsid w:val="3B756AAA"/>
    <w:rsid w:val="3BB7B10D"/>
    <w:rsid w:val="3D8B1030"/>
    <w:rsid w:val="3D9CFF12"/>
    <w:rsid w:val="3DDA0D2E"/>
    <w:rsid w:val="3E44A086"/>
    <w:rsid w:val="3EC87BE8"/>
    <w:rsid w:val="3F0DCA2F"/>
    <w:rsid w:val="3F1CE788"/>
    <w:rsid w:val="3F4D729A"/>
    <w:rsid w:val="3F7F9CC5"/>
    <w:rsid w:val="401AEE29"/>
    <w:rsid w:val="40C28F6C"/>
    <w:rsid w:val="4150418E"/>
    <w:rsid w:val="425CF993"/>
    <w:rsid w:val="43CC8649"/>
    <w:rsid w:val="44DA5665"/>
    <w:rsid w:val="45282193"/>
    <w:rsid w:val="45E3E5DA"/>
    <w:rsid w:val="45EC05F2"/>
    <w:rsid w:val="463C9BA8"/>
    <w:rsid w:val="468DC30C"/>
    <w:rsid w:val="482E17E6"/>
    <w:rsid w:val="485F783F"/>
    <w:rsid w:val="4917164C"/>
    <w:rsid w:val="4A0E4F42"/>
    <w:rsid w:val="4A91DAB4"/>
    <w:rsid w:val="4C7C0377"/>
    <w:rsid w:val="4F650AD4"/>
    <w:rsid w:val="4FC2C5FD"/>
    <w:rsid w:val="4FC5DFDC"/>
    <w:rsid w:val="502BE9F1"/>
    <w:rsid w:val="51585597"/>
    <w:rsid w:val="51B41A8D"/>
    <w:rsid w:val="544410C0"/>
    <w:rsid w:val="546AB877"/>
    <w:rsid w:val="54EE824C"/>
    <w:rsid w:val="558F5DCE"/>
    <w:rsid w:val="56240255"/>
    <w:rsid w:val="56C2366C"/>
    <w:rsid w:val="57566160"/>
    <w:rsid w:val="57C01879"/>
    <w:rsid w:val="5809CF06"/>
    <w:rsid w:val="581DD379"/>
    <w:rsid w:val="5826AA34"/>
    <w:rsid w:val="58BE6A4B"/>
    <w:rsid w:val="590B43E5"/>
    <w:rsid w:val="59A56AD5"/>
    <w:rsid w:val="59B40921"/>
    <w:rsid w:val="5A21471D"/>
    <w:rsid w:val="5A408E61"/>
    <w:rsid w:val="5A8E0222"/>
    <w:rsid w:val="5AA6E61C"/>
    <w:rsid w:val="5B308AC5"/>
    <w:rsid w:val="5BD56E56"/>
    <w:rsid w:val="5C063A3F"/>
    <w:rsid w:val="5CEDA9CD"/>
    <w:rsid w:val="5D32A0BC"/>
    <w:rsid w:val="5EC780B1"/>
    <w:rsid w:val="60A15795"/>
    <w:rsid w:val="60E74981"/>
    <w:rsid w:val="61589B63"/>
    <w:rsid w:val="6167BC9D"/>
    <w:rsid w:val="61749C1D"/>
    <w:rsid w:val="625C14B8"/>
    <w:rsid w:val="641BBC0B"/>
    <w:rsid w:val="65CEA588"/>
    <w:rsid w:val="6665107A"/>
    <w:rsid w:val="666C2130"/>
    <w:rsid w:val="66DEEB0E"/>
    <w:rsid w:val="6722C5E1"/>
    <w:rsid w:val="6788E67E"/>
    <w:rsid w:val="67B2C14B"/>
    <w:rsid w:val="6969C538"/>
    <w:rsid w:val="69D57661"/>
    <w:rsid w:val="6AC38A97"/>
    <w:rsid w:val="6B19FE3F"/>
    <w:rsid w:val="6B6FD9BA"/>
    <w:rsid w:val="6BD1801C"/>
    <w:rsid w:val="6C0FD8CE"/>
    <w:rsid w:val="6C488F0F"/>
    <w:rsid w:val="6CC9E61D"/>
    <w:rsid w:val="6D03535F"/>
    <w:rsid w:val="6D19F3E6"/>
    <w:rsid w:val="6D26222B"/>
    <w:rsid w:val="6D5839F0"/>
    <w:rsid w:val="6E223650"/>
    <w:rsid w:val="6EDAE495"/>
    <w:rsid w:val="718CFBEB"/>
    <w:rsid w:val="72470ABD"/>
    <w:rsid w:val="72742B35"/>
    <w:rsid w:val="73455169"/>
    <w:rsid w:val="7548C72B"/>
    <w:rsid w:val="75DF91B6"/>
    <w:rsid w:val="761DD3C6"/>
    <w:rsid w:val="7635013F"/>
    <w:rsid w:val="76D4B1CB"/>
    <w:rsid w:val="771E4B58"/>
    <w:rsid w:val="77DED9AD"/>
    <w:rsid w:val="782CAC9E"/>
    <w:rsid w:val="7A09DC86"/>
    <w:rsid w:val="7AC5B783"/>
    <w:rsid w:val="7AD3AC57"/>
    <w:rsid w:val="7B572C36"/>
    <w:rsid w:val="7BEB8631"/>
    <w:rsid w:val="7C80481E"/>
    <w:rsid w:val="7CE44184"/>
    <w:rsid w:val="7E21A35A"/>
    <w:rsid w:val="7E47327C"/>
    <w:rsid w:val="7EBE6752"/>
    <w:rsid w:val="7F64C5CA"/>
    <w:rsid w:val="7F64D19A"/>
    <w:rsid w:val="7FA9627D"/>
    <w:rsid w:val="7FFFA4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9E753"/>
  <w15:chartTrackingRefBased/>
  <w15:docId w15:val="{BF3A7507-9FAC-4D49-AFBE-D817681C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A2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C6A2A"/>
    <w:rPr>
      <w:color w:val="0000FF"/>
      <w:u w:val="single"/>
    </w:rPr>
  </w:style>
  <w:style w:type="paragraph" w:styleId="ListParagraph">
    <w:name w:val="List Paragraph"/>
    <w:basedOn w:val="Normal"/>
    <w:uiPriority w:val="34"/>
    <w:qFormat/>
    <w:rsid w:val="00BC6A2A"/>
    <w:pPr>
      <w:ind w:left="720"/>
      <w:contextualSpacing/>
    </w:pPr>
  </w:style>
  <w:style w:type="table" w:styleId="TableGrid">
    <w:name w:val="Table Grid"/>
    <w:basedOn w:val="TableNormal"/>
    <w:uiPriority w:val="39"/>
    <w:rsid w:val="00BC6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C6A2A"/>
    <w:rPr>
      <w:color w:val="605E5C"/>
      <w:shd w:val="clear" w:color="auto" w:fill="E1DFDD"/>
    </w:rPr>
  </w:style>
  <w:style w:type="character" w:styleId="CommentReference">
    <w:name w:val="annotation reference"/>
    <w:basedOn w:val="DefaultParagraphFont"/>
    <w:uiPriority w:val="99"/>
    <w:semiHidden/>
    <w:unhideWhenUsed/>
    <w:rsid w:val="004945CA"/>
    <w:rPr>
      <w:sz w:val="16"/>
      <w:szCs w:val="16"/>
    </w:rPr>
  </w:style>
  <w:style w:type="paragraph" w:styleId="CommentText">
    <w:name w:val="annotation text"/>
    <w:basedOn w:val="Normal"/>
    <w:link w:val="CommentTextChar"/>
    <w:uiPriority w:val="99"/>
    <w:unhideWhenUsed/>
    <w:rsid w:val="004945CA"/>
    <w:rPr>
      <w:sz w:val="20"/>
      <w:szCs w:val="20"/>
    </w:rPr>
  </w:style>
  <w:style w:type="character" w:customStyle="1" w:styleId="CommentTextChar">
    <w:name w:val="Comment Text Char"/>
    <w:basedOn w:val="DefaultParagraphFont"/>
    <w:link w:val="CommentText"/>
    <w:uiPriority w:val="99"/>
    <w:rsid w:val="004945CA"/>
    <w:rPr>
      <w:sz w:val="20"/>
      <w:szCs w:val="20"/>
    </w:rPr>
  </w:style>
  <w:style w:type="paragraph" w:styleId="CommentSubject">
    <w:name w:val="annotation subject"/>
    <w:basedOn w:val="CommentText"/>
    <w:next w:val="CommentText"/>
    <w:link w:val="CommentSubjectChar"/>
    <w:uiPriority w:val="99"/>
    <w:semiHidden/>
    <w:unhideWhenUsed/>
    <w:rsid w:val="004945CA"/>
    <w:rPr>
      <w:b/>
      <w:bCs/>
    </w:rPr>
  </w:style>
  <w:style w:type="character" w:customStyle="1" w:styleId="CommentSubjectChar">
    <w:name w:val="Comment Subject Char"/>
    <w:basedOn w:val="CommentTextChar"/>
    <w:link w:val="CommentSubject"/>
    <w:uiPriority w:val="99"/>
    <w:semiHidden/>
    <w:rsid w:val="004945CA"/>
    <w:rPr>
      <w:b/>
      <w:bCs/>
      <w:sz w:val="20"/>
      <w:szCs w:val="20"/>
    </w:rPr>
  </w:style>
  <w:style w:type="paragraph" w:styleId="Revision">
    <w:name w:val="Revision"/>
    <w:hidden/>
    <w:uiPriority w:val="99"/>
    <w:semiHidden/>
    <w:rsid w:val="00DF427A"/>
    <w:pPr>
      <w:spacing w:after="0" w:line="240" w:lineRule="auto"/>
    </w:pPr>
    <w:rPr>
      <w:sz w:val="24"/>
      <w:szCs w:val="24"/>
    </w:rPr>
  </w:style>
  <w:style w:type="character" w:styleId="Mention">
    <w:name w:val="Mention"/>
    <w:basedOn w:val="DefaultParagraphFont"/>
    <w:uiPriority w:val="99"/>
    <w:unhideWhenUsed/>
    <w:rsid w:val="001005E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364500">
      <w:bodyDiv w:val="1"/>
      <w:marLeft w:val="0"/>
      <w:marRight w:val="0"/>
      <w:marTop w:val="0"/>
      <w:marBottom w:val="0"/>
      <w:divBdr>
        <w:top w:val="none" w:sz="0" w:space="0" w:color="auto"/>
        <w:left w:val="none" w:sz="0" w:space="0" w:color="auto"/>
        <w:bottom w:val="none" w:sz="0" w:space="0" w:color="auto"/>
        <w:right w:val="none" w:sz="0" w:space="0" w:color="auto"/>
      </w:divBdr>
    </w:div>
    <w:div w:id="95348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sun.org.uk/wp-content/uploads/2022/08/NSUN-Equality-and-Diversity-Monitoring-Form-2022.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sun.org.uk/wp-content/uploads/2022/09/PM-Synergi-Application-Form.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ena.mohamed@nsun.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nsun.org.uk" TargetMode="External"/><Relationship Id="rId5" Type="http://schemas.openxmlformats.org/officeDocument/2006/relationships/numbering" Target="numbering.xml"/><Relationship Id="rId15" Type="http://schemas.openxmlformats.org/officeDocument/2006/relationships/hyperlink" Target="https://www.nsun.org.uk/about-us/" TargetMode="External"/><Relationship Id="rId10" Type="http://schemas.openxmlformats.org/officeDocument/2006/relationships/hyperlink" Target="mailto:info@nsun.org.uk" TargetMode="External"/><Relationship Id="rId4" Type="http://schemas.openxmlformats.org/officeDocument/2006/relationships/customXml" Target="../customXml/item4.xml"/><Relationship Id="rId9" Type="http://schemas.openxmlformats.org/officeDocument/2006/relationships/hyperlink" Target="https://www.nsun.org.uk/about-us/what-we-do/" TargetMode="External"/><Relationship Id="rId14" Type="http://schemas.openxmlformats.org/officeDocument/2006/relationships/hyperlink" Target="https://www.nsun.org.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33f8dd0-00ea-42c8-8671-96986b885963" xsi:nil="true"/>
    <lcf76f155ced4ddcb4097134ff3c332f xmlns="3bbae021-c4f7-4bfb-8269-63429639176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70E7CB0C2B2040A0A37C6E5CE92379" ma:contentTypeVersion="12" ma:contentTypeDescription="Create a new document." ma:contentTypeScope="" ma:versionID="bb20cd581d8a54830bc4102d82012a0b">
  <xsd:schema xmlns:xsd="http://www.w3.org/2001/XMLSchema" xmlns:xs="http://www.w3.org/2001/XMLSchema" xmlns:p="http://schemas.microsoft.com/office/2006/metadata/properties" xmlns:ns2="3bbae021-c4f7-4bfb-8269-63429639176a" xmlns:ns3="533f8dd0-00ea-42c8-8671-96986b885963" targetNamespace="http://schemas.microsoft.com/office/2006/metadata/properties" ma:root="true" ma:fieldsID="5963a9cc974d6867f8859426450e7586" ns2:_="" ns3:_="">
    <xsd:import namespace="3bbae021-c4f7-4bfb-8269-63429639176a"/>
    <xsd:import namespace="533f8dd0-00ea-42c8-8671-96986b8859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ae021-c4f7-4bfb-8269-634296391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cac6892-938b-4338-b548-180675a34a7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f8dd0-00ea-42c8-8671-96986b8859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792cda7-1a9d-4830-85ca-22035c546067}" ma:internalName="TaxCatchAll" ma:showField="CatchAllData" ma:web="533f8dd0-00ea-42c8-8671-96986b8859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44C58F-C61D-42EC-A4F9-958DB396EA41}">
  <ds:schemaRefs>
    <ds:schemaRef ds:uri="http://schemas.openxmlformats.org/officeDocument/2006/bibliography"/>
  </ds:schemaRefs>
</ds:datastoreItem>
</file>

<file path=customXml/itemProps2.xml><?xml version="1.0" encoding="utf-8"?>
<ds:datastoreItem xmlns:ds="http://schemas.openxmlformats.org/officeDocument/2006/customXml" ds:itemID="{7C3B9088-914E-410D-96E1-1B71C4FFDF4F}">
  <ds:schemaRefs>
    <ds:schemaRef ds:uri="http://schemas.microsoft.com/office/2006/metadata/properties"/>
    <ds:schemaRef ds:uri="http://schemas.microsoft.com/office/infopath/2007/PartnerControls"/>
    <ds:schemaRef ds:uri="533f8dd0-00ea-42c8-8671-96986b885963"/>
    <ds:schemaRef ds:uri="3bbae021-c4f7-4bfb-8269-63429639176a"/>
  </ds:schemaRefs>
</ds:datastoreItem>
</file>

<file path=customXml/itemProps3.xml><?xml version="1.0" encoding="utf-8"?>
<ds:datastoreItem xmlns:ds="http://schemas.openxmlformats.org/officeDocument/2006/customXml" ds:itemID="{8556A55E-1829-4539-9CE0-9495072E8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ae021-c4f7-4bfb-8269-63429639176a"/>
    <ds:schemaRef ds:uri="533f8dd0-00ea-42c8-8671-96986b885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91B027-BFB3-44AD-B7C7-DC6E706AC5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1803</Words>
  <Characters>10281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Wells</dc:creator>
  <cp:keywords/>
  <dc:description/>
  <cp:lastModifiedBy>Amy Wells</cp:lastModifiedBy>
  <cp:revision>428</cp:revision>
  <dcterms:created xsi:type="dcterms:W3CDTF">2022-08-15T09:47:00Z</dcterms:created>
  <dcterms:modified xsi:type="dcterms:W3CDTF">2022-09-13T13:43:00Z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0x010100E770E7CB0C2B2040A0A37C6E5CE92379</vt:lpwstr>
  </property>
  <property fmtid="{D5CDD505-2E9C-101B-9397-08002B2CF9AE}" pid="3" name="MediaServiceImageTags">
    <vt:lpwstr/>
  </property>
</Properties>
</file>